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3A" w:rsidRPr="002F583A" w:rsidRDefault="002F583A" w:rsidP="002F583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F583A">
        <w:rPr>
          <w:rFonts w:ascii="Times New Roman" w:eastAsia="Times New Roman" w:hAnsi="Times New Roman" w:cs="Times New Roman"/>
          <w:b/>
          <w:bCs/>
          <w:kern w:val="36"/>
          <w:sz w:val="48"/>
          <w:szCs w:val="48"/>
          <w:lang w:eastAsia="en-GB"/>
        </w:rPr>
        <w:t>Form 2: At time of removal or failure</w:t>
      </w:r>
    </w:p>
    <w:p w:rsidR="002F583A" w:rsidRPr="002F583A" w:rsidRDefault="002F583A" w:rsidP="002F583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2F583A">
        <w:rPr>
          <w:rFonts w:ascii="Times New Roman" w:eastAsia="Times New Roman" w:hAnsi="Times New Roman" w:cs="Times New Roman"/>
          <w:b/>
          <w:bCs/>
          <w:sz w:val="27"/>
          <w:szCs w:val="27"/>
          <w:lang w:eastAsia="en-GB"/>
        </w:rPr>
        <w:t>National Audit of Mini Screws / Temporary Anchorage Devices (TADs)</w:t>
      </w:r>
    </w:p>
    <w:p w:rsidR="002F583A" w:rsidRPr="002F583A" w:rsidRDefault="002F583A" w:rsidP="002F583A">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This form should only be completed when all TADs in the patient have failed or been removed.</w:t>
      </w:r>
    </w:p>
    <w:p w:rsidR="002F583A" w:rsidRPr="002F583A" w:rsidRDefault="002F583A" w:rsidP="002F583A">
      <w:pPr>
        <w:spacing w:before="100" w:beforeAutospacing="1" w:after="100" w:afterAutospacing="1"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xml:space="preserve">Please complete the data collection form below for online submission or to download the form as a PDF document for postal submission to BOS </w:t>
      </w:r>
      <w:hyperlink r:id="rId5" w:tgtFrame="_blank" w:history="1">
        <w:r w:rsidRPr="002F583A">
          <w:rPr>
            <w:rFonts w:ascii="Times New Roman" w:eastAsia="Times New Roman" w:hAnsi="Times New Roman" w:cs="Times New Roman"/>
            <w:color w:val="0000FF"/>
            <w:sz w:val="24"/>
            <w:szCs w:val="24"/>
            <w:u w:val="single"/>
            <w:lang w:eastAsia="en-GB"/>
          </w:rPr>
          <w:t>click here</w:t>
        </w:r>
      </w:hyperlink>
      <w:r w:rsidRPr="002F583A">
        <w:rPr>
          <w:rFonts w:ascii="Times New Roman" w:eastAsia="Times New Roman" w:hAnsi="Times New Roman" w:cs="Times New Roman"/>
          <w:sz w:val="24"/>
          <w:szCs w:val="24"/>
          <w:lang w:eastAsia="en-GB"/>
        </w:rPr>
        <w:t>.</w:t>
      </w:r>
    </w:p>
    <w:p w:rsidR="002F583A" w:rsidRPr="002F583A" w:rsidRDefault="002F583A" w:rsidP="002F583A">
      <w:pPr>
        <w:spacing w:before="100" w:beforeAutospacing="1" w:after="100" w:afterAutospacing="1"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denotes mandatory field.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4"/>
        <w:gridCol w:w="7152"/>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TAD audit registration number *</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7" type="#_x0000_t75" style="width:49.5pt;height:18pt" o:ole="">
                  <v:imagedata r:id="rId6" o:title=""/>
                </v:shape>
                <w:control r:id="rId7" w:name="DefaultOcxName" w:shapeid="_x0000_i1267"/>
              </w:object>
            </w:r>
          </w:p>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xml:space="preserve">This is the unique 4 digit identifier you were provided with when you registered. If you have forgotten your Registration Number, please contact the Project Lead via the link at the Project home page for resent. </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Patient date of birth *</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0"/>
        <w:gridCol w:w="6275"/>
        <w:gridCol w:w="81"/>
      </w:tblGrid>
      <w:tr w:rsidR="002F583A" w:rsidRPr="002F583A" w:rsidTr="002F583A">
        <w:trPr>
          <w:gridAfter w:val="2"/>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w:t>
            </w:r>
            <w:r w:rsidRPr="002F583A">
              <w:rPr>
                <w:rFonts w:ascii="Times New Roman" w:eastAsia="Times New Roman" w:hAnsi="Times New Roman" w:cs="Times New Roman"/>
                <w:sz w:val="24"/>
                <w:szCs w:val="24"/>
                <w:lang w:eastAsia="en-GB"/>
              </w:rPr>
              <w:object w:dxaOrig="1440" w:dyaOrig="1440">
                <v:shape id="_x0000_i1266" type="#_x0000_t75" style="width:49.5pt;height:18pt" o:ole="">
                  <v:imagedata r:id="rId6" o:title=""/>
                </v:shape>
                <w:control r:id="rId8" w:name="DefaultOcxName1" w:shapeid="_x0000_i1266"/>
              </w:object>
            </w:r>
            <w:r w:rsidRPr="002F583A">
              <w:rPr>
                <w:rFonts w:ascii="Times New Roman" w:eastAsia="Times New Roman" w:hAnsi="Times New Roman" w:cs="Times New Roman"/>
                <w:sz w:val="24"/>
                <w:szCs w:val="24"/>
                <w:lang w:eastAsia="en-GB"/>
              </w:rPr>
              <w:t> </w:t>
            </w:r>
          </w:p>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This is necessary for the Form 1 and Form 2 to be correctly linked.</w:t>
            </w: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Number of mini screws / TADs inserted (Please complete two audit sheets if more than 4) *</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65" type="#_x0000_t75" style="width:49.5pt;height:18pt" o:ole="">
                  <v:imagedata r:id="rId6" o:title=""/>
                </v:shape>
                <w:control r:id="rId9" w:name="DefaultOcxName2" w:shapeid="_x0000_i1265"/>
              </w:object>
            </w:r>
          </w:p>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Please insert your local unique identifier. Again this is necessary to ensure Form 1 is correctly linked to Form 2.</w:t>
            </w: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Unique patient identifier i.e. hospital / practice number *</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64" type="#_x0000_t75" style="width:49.5pt;height:18pt" o:ole="">
                  <v:imagedata r:id="rId6" o:title=""/>
                </v:shape>
                <w:control r:id="rId10" w:name="DefaultOcxName3" w:shapeid="_x0000_i1264"/>
              </w:object>
            </w:r>
          </w:p>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State the number of TADs used in this patient and previously reported on a Form 1. Include all TADs in the Audit even if more than one Form 1s have been used. If this total is more than four, then submit more than one Form 2. We will cross reference the individual TADs via the location data you provide.</w:t>
            </w: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Is orthodontic treatment completed at date of form submission?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Caption w:val="Indicate whether active orthodontic treatment is now complete, or is ongoing after removal of all TADs."/>
            </w:tblPr>
            <w:tblGrid>
              <w:gridCol w:w="869"/>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63" type="#_x0000_t75" style="width:20.25pt;height:18pt" o:ole="">
                        <v:imagedata r:id="rId11" o:title=""/>
                      </v:shape>
                      <w:control r:id="rId12" w:name="DefaultOcxName4" w:shapeid="_x0000_i1263"/>
                    </w:object>
                  </w:r>
                  <w:r w:rsidRPr="002F583A">
                    <w:rPr>
                      <w:rFonts w:ascii="Times New Roman" w:eastAsia="Times New Roman" w:hAnsi="Times New Roman" w:cs="Times New Roman"/>
                      <w:sz w:val="24"/>
                      <w:szCs w:val="24"/>
                      <w:lang w:eastAsia="en-GB"/>
                    </w:rPr>
                    <w:t>Yes</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62" type="#_x0000_t75" style="width:20.25pt;height:18pt" o:ole="">
                        <v:imagedata r:id="rId11" o:title=""/>
                      </v:shape>
                      <w:control r:id="rId13" w:name="DefaultOcxName5" w:shapeid="_x0000_i1262"/>
                    </w:object>
                  </w:r>
                  <w:r w:rsidRPr="002F583A">
                    <w:rPr>
                      <w:rFonts w:ascii="Times New Roman" w:eastAsia="Times New Roman" w:hAnsi="Times New Roman" w:cs="Times New Roman"/>
                      <w:sz w:val="24"/>
                      <w:szCs w:val="24"/>
                      <w:lang w:eastAsia="en-GB"/>
                    </w:rPr>
                    <w:t>No</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xml:space="preserve">Indicate whether active orthodontic treatment is now complete, or is </w:t>
            </w:r>
            <w:proofErr w:type="spellStart"/>
            <w:r w:rsidRPr="002F583A">
              <w:rPr>
                <w:rFonts w:ascii="Times New Roman" w:eastAsia="Times New Roman" w:hAnsi="Times New Roman" w:cs="Times New Roman"/>
                <w:sz w:val="24"/>
                <w:szCs w:val="24"/>
                <w:lang w:eastAsia="en-GB"/>
              </w:rPr>
              <w:t>ongoing</w:t>
            </w:r>
            <w:proofErr w:type="spellEnd"/>
            <w:r w:rsidRPr="002F583A">
              <w:rPr>
                <w:rFonts w:ascii="Times New Roman" w:eastAsia="Times New Roman" w:hAnsi="Times New Roman" w:cs="Times New Roman"/>
                <w:sz w:val="24"/>
                <w:szCs w:val="24"/>
                <w:lang w:eastAsia="en-GB"/>
              </w:rPr>
              <w:t xml:space="preserve"> after removal of all TADs.</w:t>
            </w: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Have mini screws / TADs provided desired anchorage?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Caption w:val="Indicate whether the TADs have provided the anchorage you required to carry out the treatment planned.  You may wish to add additional comments at the bottom of the form."/>
            </w:tblPr>
            <w:tblGrid>
              <w:gridCol w:w="869"/>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61" type="#_x0000_t75" style="width:20.25pt;height:18pt" o:ole="">
                        <v:imagedata r:id="rId11" o:title=""/>
                      </v:shape>
                      <w:control r:id="rId14" w:name="DefaultOcxName6" w:shapeid="_x0000_i1261"/>
                    </w:object>
                  </w:r>
                  <w:r w:rsidRPr="002F583A">
                    <w:rPr>
                      <w:rFonts w:ascii="Times New Roman" w:eastAsia="Times New Roman" w:hAnsi="Times New Roman" w:cs="Times New Roman"/>
                      <w:sz w:val="24"/>
                      <w:szCs w:val="24"/>
                      <w:lang w:eastAsia="en-GB"/>
                    </w:rPr>
                    <w:t>Yes</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60" type="#_x0000_t75" style="width:20.25pt;height:18pt" o:ole="">
                        <v:imagedata r:id="rId11" o:title=""/>
                      </v:shape>
                      <w:control r:id="rId15" w:name="DefaultOcxName7" w:shapeid="_x0000_i1260"/>
                    </w:object>
                  </w:r>
                  <w:r w:rsidRPr="002F583A">
                    <w:rPr>
                      <w:rFonts w:ascii="Times New Roman" w:eastAsia="Times New Roman" w:hAnsi="Times New Roman" w:cs="Times New Roman"/>
                      <w:sz w:val="24"/>
                      <w:szCs w:val="24"/>
                      <w:lang w:eastAsia="en-GB"/>
                    </w:rPr>
                    <w:t>No</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Indicate whether the TADs have provided the anchorage you required to carry out the treatment planned. You may wish to add additional comments at the bottom of the form.</w:t>
            </w:r>
          </w:p>
        </w:tc>
      </w:tr>
      <w:tr w:rsidR="002F583A" w:rsidRPr="002F583A" w:rsidTr="002F583A">
        <w:trPr>
          <w:tblCellSpacing w:w="15" w:type="dxa"/>
        </w:trPr>
        <w:tc>
          <w:tcPr>
            <w:tcW w:w="0" w:type="auto"/>
            <w:gridSpan w:val="3"/>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TAD #1</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lastRenderedPageBreak/>
              <w:t>Which jaw?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5"/>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59" type="#_x0000_t75" style="width:20.25pt;height:18pt" o:ole="">
                        <v:imagedata r:id="rId11" o:title=""/>
                      </v:shape>
                      <w:control r:id="rId16" w:name="DefaultOcxName8" w:shapeid="_x0000_i1259"/>
                    </w:object>
                  </w:r>
                  <w:r w:rsidRPr="002F583A">
                    <w:rPr>
                      <w:rFonts w:ascii="Times New Roman" w:eastAsia="Times New Roman" w:hAnsi="Times New Roman" w:cs="Times New Roman"/>
                      <w:sz w:val="24"/>
                      <w:szCs w:val="24"/>
                      <w:lang w:eastAsia="en-GB"/>
                    </w:rPr>
                    <w:t>Maxilla</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58" type="#_x0000_t75" style="width:20.25pt;height:18pt" o:ole="">
                        <v:imagedata r:id="rId11" o:title=""/>
                      </v:shape>
                      <w:control r:id="rId17" w:name="DefaultOcxName9" w:shapeid="_x0000_i1258"/>
                    </w:object>
                  </w:r>
                  <w:r w:rsidRPr="002F583A">
                    <w:rPr>
                      <w:rFonts w:ascii="Times New Roman" w:eastAsia="Times New Roman" w:hAnsi="Times New Roman" w:cs="Times New Roman"/>
                      <w:sz w:val="24"/>
                      <w:szCs w:val="24"/>
                      <w:lang w:eastAsia="en-GB"/>
                    </w:rPr>
                    <w:t>Mandible</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Location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2"/>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57" type="#_x0000_t75" style="width:20.25pt;height:18pt" o:ole="">
                        <v:imagedata r:id="rId11" o:title=""/>
                      </v:shape>
                      <w:control r:id="rId18" w:name="DefaultOcxName10" w:shapeid="_x0000_i1257"/>
                    </w:object>
                  </w:r>
                  <w:r w:rsidRPr="002F583A">
                    <w:rPr>
                      <w:rFonts w:ascii="Times New Roman" w:eastAsia="Times New Roman" w:hAnsi="Times New Roman" w:cs="Times New Roman"/>
                      <w:sz w:val="24"/>
                      <w:szCs w:val="24"/>
                      <w:lang w:eastAsia="en-GB"/>
                    </w:rPr>
                    <w:t>Lingual</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56" type="#_x0000_t75" style="width:20.25pt;height:18pt" o:ole="">
                        <v:imagedata r:id="rId11" o:title=""/>
                      </v:shape>
                      <w:control r:id="rId19" w:name="DefaultOcxName11" w:shapeid="_x0000_i1256"/>
                    </w:object>
                  </w:r>
                  <w:r w:rsidRPr="002F583A">
                    <w:rPr>
                      <w:rFonts w:ascii="Times New Roman" w:eastAsia="Times New Roman" w:hAnsi="Times New Roman" w:cs="Times New Roman"/>
                      <w:sz w:val="24"/>
                      <w:szCs w:val="24"/>
                      <w:lang w:eastAsia="en-GB"/>
                    </w:rPr>
                    <w:t>Labial</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Adjacent teeth (FDI notation) *</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55" type="#_x0000_t75" style="width:49.5pt;height:18pt" o:ole="">
                  <v:imagedata r:id="rId6" o:title=""/>
                </v:shape>
                <w:control r:id="rId20" w:name="DefaultOcxName12" w:shapeid="_x0000_i1255"/>
              </w:object>
            </w:r>
          </w:p>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Enter the teeth (FDI notation) adjacent to the TAD. For example, if placed between the upper left first and second premolars please enter ’24</w:t>
            </w:r>
            <w:proofErr w:type="gramStart"/>
            <w:r w:rsidRPr="002F583A">
              <w:rPr>
                <w:rFonts w:ascii="Times New Roman" w:eastAsia="Times New Roman" w:hAnsi="Times New Roman" w:cs="Times New Roman"/>
                <w:sz w:val="24"/>
                <w:szCs w:val="24"/>
                <w:lang w:eastAsia="en-GB"/>
              </w:rPr>
              <w:t>,25’</w:t>
            </w:r>
            <w:proofErr w:type="gramEnd"/>
            <w:r w:rsidRPr="002F583A">
              <w:rPr>
                <w:rFonts w:ascii="Times New Roman" w:eastAsia="Times New Roman" w:hAnsi="Times New Roman" w:cs="Times New Roman"/>
                <w:sz w:val="24"/>
                <w:szCs w:val="24"/>
                <w:lang w:eastAsia="en-GB"/>
              </w:rPr>
              <w:t xml:space="preserve">. It is important this is included on Form 2 so that individual TADs can be linked to those entered on the Form 1s you have previously submitted. </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Removal or failure?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Caption w:val="Indicate if you have removed the TAD at completion of anchorage requirement (‘removal’) or whether it has been removed early for any reason (‘failure’)."/>
            </w:tblPr>
            <w:tblGrid>
              <w:gridCol w:w="1362"/>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54" type="#_x0000_t75" style="width:20.25pt;height:18pt" o:ole="">
                        <v:imagedata r:id="rId11" o:title=""/>
                      </v:shape>
                      <w:control r:id="rId21" w:name="DefaultOcxName13" w:shapeid="_x0000_i1254"/>
                    </w:object>
                  </w:r>
                  <w:r w:rsidRPr="002F583A">
                    <w:rPr>
                      <w:rFonts w:ascii="Times New Roman" w:eastAsia="Times New Roman" w:hAnsi="Times New Roman" w:cs="Times New Roman"/>
                      <w:sz w:val="24"/>
                      <w:szCs w:val="24"/>
                      <w:lang w:eastAsia="en-GB"/>
                    </w:rPr>
                    <w:t>Removal</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53" type="#_x0000_t75" style="width:20.25pt;height:18pt" o:ole="">
                        <v:imagedata r:id="rId11" o:title=""/>
                      </v:shape>
                      <w:control r:id="rId22" w:name="DefaultOcxName14" w:shapeid="_x0000_i1253"/>
                    </w:object>
                  </w:r>
                  <w:r w:rsidRPr="002F583A">
                    <w:rPr>
                      <w:rFonts w:ascii="Times New Roman" w:eastAsia="Times New Roman" w:hAnsi="Times New Roman" w:cs="Times New Roman"/>
                      <w:sz w:val="24"/>
                      <w:szCs w:val="24"/>
                      <w:lang w:eastAsia="en-GB"/>
                    </w:rPr>
                    <w:t>Failure</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Indicate if you have removed the TAD at completion of anchorage requirement (‘removal’) or whether it has been removed early for any reason (‘failure’).</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Date of removal / failure *</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7"/>
        <w:gridCol w:w="5648"/>
        <w:gridCol w:w="81"/>
      </w:tblGrid>
      <w:tr w:rsidR="002F583A" w:rsidRPr="002F583A" w:rsidTr="002F583A">
        <w:trPr>
          <w:gridAfter w:val="2"/>
          <w:tblCellSpacing w:w="15" w:type="dxa"/>
        </w:trPr>
        <w:tc>
          <w:tcPr>
            <w:tcW w:w="0" w:type="auto"/>
            <w:vAlign w:val="center"/>
            <w:hideMark/>
          </w:tcPr>
          <w:p w:rsidR="002F583A" w:rsidRPr="002F583A" w:rsidRDefault="002F583A" w:rsidP="002F583A">
            <w:pPr>
              <w:spacing w:after="0" w:line="240" w:lineRule="auto"/>
              <w:divId w:val="1938096143"/>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w:t>
            </w:r>
            <w:r w:rsidRPr="002F583A">
              <w:rPr>
                <w:rFonts w:ascii="Times New Roman" w:eastAsia="Times New Roman" w:hAnsi="Times New Roman" w:cs="Times New Roman"/>
                <w:sz w:val="24"/>
                <w:szCs w:val="24"/>
                <w:lang w:eastAsia="en-GB"/>
              </w:rPr>
              <w:object w:dxaOrig="1440" w:dyaOrig="1440">
                <v:shape id="_x0000_i1252" type="#_x0000_t75" style="width:49.5pt;height:18pt" o:ole="">
                  <v:imagedata r:id="rId6" o:title=""/>
                </v:shape>
                <w:control r:id="rId23" w:name="DefaultOcxName15" w:shapeid="_x0000_i1252"/>
              </w:object>
            </w:r>
            <w:r w:rsidRPr="002F583A">
              <w:rPr>
                <w:rFonts w:ascii="Times New Roman" w:eastAsia="Times New Roman" w:hAnsi="Times New Roman" w:cs="Times New Roman"/>
                <w:sz w:val="24"/>
                <w:szCs w:val="24"/>
                <w:lang w:eastAsia="en-GB"/>
              </w:rPr>
              <w:t> </w:t>
            </w: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Reason for failure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Caption w:val="If you record the TAD as a ‘failure’, indicate all the reasons for failure that apply."/>
            </w:tblPr>
            <w:tblGrid>
              <w:gridCol w:w="2688"/>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51" type="#_x0000_t75" style="width:20.25pt;height:18pt" o:ole="">
                        <v:imagedata r:id="rId24" o:title=""/>
                      </v:shape>
                      <w:control r:id="rId25" w:name="DefaultOcxName16" w:shapeid="_x0000_i1251"/>
                    </w:object>
                  </w:r>
                  <w:r w:rsidRPr="002F583A">
                    <w:rPr>
                      <w:rFonts w:ascii="Times New Roman" w:eastAsia="Times New Roman" w:hAnsi="Times New Roman" w:cs="Times New Roman"/>
                      <w:sz w:val="24"/>
                      <w:szCs w:val="24"/>
                      <w:lang w:eastAsia="en-GB"/>
                    </w:rPr>
                    <w:t>Infection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50" type="#_x0000_t75" style="width:20.25pt;height:18pt" o:ole="">
                        <v:imagedata r:id="rId24" o:title=""/>
                      </v:shape>
                      <w:control r:id="rId26" w:name="DefaultOcxName17" w:shapeid="_x0000_i1250"/>
                    </w:object>
                  </w:r>
                  <w:r w:rsidRPr="002F583A">
                    <w:rPr>
                      <w:rFonts w:ascii="Times New Roman" w:eastAsia="Times New Roman" w:hAnsi="Times New Roman" w:cs="Times New Roman"/>
                      <w:sz w:val="24"/>
                      <w:szCs w:val="24"/>
                      <w:lang w:eastAsia="en-GB"/>
                    </w:rPr>
                    <w:t>Gingival inflammation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49" type="#_x0000_t75" style="width:20.25pt;height:18pt" o:ole="">
                        <v:imagedata r:id="rId24" o:title=""/>
                      </v:shape>
                      <w:control r:id="rId27" w:name="DefaultOcxName18" w:shapeid="_x0000_i1249"/>
                    </w:object>
                  </w:r>
                  <w:r w:rsidRPr="002F583A">
                    <w:rPr>
                      <w:rFonts w:ascii="Times New Roman" w:eastAsia="Times New Roman" w:hAnsi="Times New Roman" w:cs="Times New Roman"/>
                      <w:sz w:val="24"/>
                      <w:szCs w:val="24"/>
                      <w:lang w:eastAsia="en-GB"/>
                    </w:rPr>
                    <w:t>Excess mobility</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If you record the TAD as a ‘failure’, indicate all the reasons for failure that apply.</w:t>
            </w: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Any adverse effects recorded?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Caption w:val="Indicate as many of the adverse events listed as apply to that individual TAD."/>
            </w:tblPr>
            <w:tblGrid>
              <w:gridCol w:w="2688"/>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48" type="#_x0000_t75" style="width:20.25pt;height:18pt" o:ole="">
                        <v:imagedata r:id="rId24" o:title=""/>
                      </v:shape>
                      <w:control r:id="rId28" w:name="DefaultOcxName19" w:shapeid="_x0000_i1248"/>
                    </w:object>
                  </w:r>
                  <w:r w:rsidRPr="002F583A">
                    <w:rPr>
                      <w:rFonts w:ascii="Times New Roman" w:eastAsia="Times New Roman" w:hAnsi="Times New Roman" w:cs="Times New Roman"/>
                      <w:sz w:val="24"/>
                      <w:szCs w:val="24"/>
                      <w:lang w:eastAsia="en-GB"/>
                    </w:rPr>
                    <w:t>Gingival inflammation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47" type="#_x0000_t75" style="width:20.25pt;height:18pt" o:ole="">
                        <v:imagedata r:id="rId24" o:title=""/>
                      </v:shape>
                      <w:control r:id="rId29" w:name="DefaultOcxName20" w:shapeid="_x0000_i1247"/>
                    </w:object>
                  </w:r>
                  <w:r w:rsidRPr="002F583A">
                    <w:rPr>
                      <w:rFonts w:ascii="Times New Roman" w:eastAsia="Times New Roman" w:hAnsi="Times New Roman" w:cs="Times New Roman"/>
                      <w:sz w:val="24"/>
                      <w:szCs w:val="24"/>
                      <w:lang w:eastAsia="en-GB"/>
                    </w:rPr>
                    <w:t>Excess mobility</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46" type="#_x0000_t75" style="width:20.25pt;height:18pt" o:ole="">
                        <v:imagedata r:id="rId24" o:title=""/>
                      </v:shape>
                      <w:control r:id="rId30" w:name="DefaultOcxName21" w:shapeid="_x0000_i1246"/>
                    </w:object>
                  </w:r>
                  <w:r w:rsidRPr="002F583A">
                    <w:rPr>
                      <w:rFonts w:ascii="Times New Roman" w:eastAsia="Times New Roman" w:hAnsi="Times New Roman" w:cs="Times New Roman"/>
                      <w:sz w:val="24"/>
                      <w:szCs w:val="24"/>
                      <w:lang w:eastAsia="en-GB"/>
                    </w:rPr>
                    <w:t>Damage to tooth root</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45" type="#_x0000_t75" style="width:20.25pt;height:18pt" o:ole="">
                        <v:imagedata r:id="rId24" o:title=""/>
                      </v:shape>
                      <w:control r:id="rId31" w:name="DefaultOcxName22" w:shapeid="_x0000_i1245"/>
                    </w:object>
                  </w:r>
                  <w:r w:rsidRPr="002F583A">
                    <w:rPr>
                      <w:rFonts w:ascii="Times New Roman" w:eastAsia="Times New Roman" w:hAnsi="Times New Roman" w:cs="Times New Roman"/>
                      <w:sz w:val="24"/>
                      <w:szCs w:val="24"/>
                      <w:lang w:eastAsia="en-GB"/>
                    </w:rPr>
                    <w:t>No</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Indicate as many of the adverse events listed as apply to that individual TAD.</w:t>
            </w: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Screw replaced following loss or removal?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Caption w:val="If a further screw was placed after failure then please indicate here."/>
            </w:tblPr>
            <w:tblGrid>
              <w:gridCol w:w="869"/>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44" type="#_x0000_t75" style="width:20.25pt;height:18pt" o:ole="">
                        <v:imagedata r:id="rId11" o:title=""/>
                      </v:shape>
                      <w:control r:id="rId32" w:name="DefaultOcxName23" w:shapeid="_x0000_i1244"/>
                    </w:object>
                  </w:r>
                  <w:r w:rsidRPr="002F583A">
                    <w:rPr>
                      <w:rFonts w:ascii="Times New Roman" w:eastAsia="Times New Roman" w:hAnsi="Times New Roman" w:cs="Times New Roman"/>
                      <w:sz w:val="24"/>
                      <w:szCs w:val="24"/>
                      <w:lang w:eastAsia="en-GB"/>
                    </w:rPr>
                    <w:t>Yes</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43" type="#_x0000_t75" style="width:20.25pt;height:18pt" o:ole="">
                        <v:imagedata r:id="rId11" o:title=""/>
                      </v:shape>
                      <w:control r:id="rId33" w:name="DefaultOcxName24" w:shapeid="_x0000_i1243"/>
                    </w:object>
                  </w:r>
                  <w:r w:rsidRPr="002F583A">
                    <w:rPr>
                      <w:rFonts w:ascii="Times New Roman" w:eastAsia="Times New Roman" w:hAnsi="Times New Roman" w:cs="Times New Roman"/>
                      <w:sz w:val="24"/>
                      <w:szCs w:val="24"/>
                      <w:lang w:eastAsia="en-GB"/>
                    </w:rPr>
                    <w:t>No</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If a further screw was placed after failure then please indicate here.</w:t>
            </w:r>
          </w:p>
        </w:tc>
      </w:tr>
      <w:tr w:rsidR="002F583A" w:rsidRPr="002F583A" w:rsidTr="002F583A">
        <w:trPr>
          <w:tblCellSpacing w:w="15" w:type="dxa"/>
        </w:trPr>
        <w:tc>
          <w:tcPr>
            <w:tcW w:w="0" w:type="auto"/>
            <w:gridSpan w:val="3"/>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TAD #2</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lastRenderedPageBreak/>
              <w:t>Which jaw?</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5"/>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42" type="#_x0000_t75" style="width:20.25pt;height:18pt" o:ole="">
                        <v:imagedata r:id="rId11" o:title=""/>
                      </v:shape>
                      <w:control r:id="rId34" w:name="DefaultOcxName25" w:shapeid="_x0000_i1242"/>
                    </w:object>
                  </w:r>
                  <w:r w:rsidRPr="002F583A">
                    <w:rPr>
                      <w:rFonts w:ascii="Times New Roman" w:eastAsia="Times New Roman" w:hAnsi="Times New Roman" w:cs="Times New Roman"/>
                      <w:sz w:val="24"/>
                      <w:szCs w:val="24"/>
                      <w:lang w:eastAsia="en-GB"/>
                    </w:rPr>
                    <w:t>Maxilla</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41" type="#_x0000_t75" style="width:20.25pt;height:18pt" o:ole="">
                        <v:imagedata r:id="rId11" o:title=""/>
                      </v:shape>
                      <w:control r:id="rId35" w:name="DefaultOcxName26" w:shapeid="_x0000_i1241"/>
                    </w:object>
                  </w:r>
                  <w:r w:rsidRPr="002F583A">
                    <w:rPr>
                      <w:rFonts w:ascii="Times New Roman" w:eastAsia="Times New Roman" w:hAnsi="Times New Roman" w:cs="Times New Roman"/>
                      <w:sz w:val="24"/>
                      <w:szCs w:val="24"/>
                      <w:lang w:eastAsia="en-GB"/>
                    </w:rPr>
                    <w:t>Mandible</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Location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2"/>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40" type="#_x0000_t75" style="width:20.25pt;height:18pt" o:ole="">
                        <v:imagedata r:id="rId11" o:title=""/>
                      </v:shape>
                      <w:control r:id="rId36" w:name="DefaultOcxName27" w:shapeid="_x0000_i1240"/>
                    </w:object>
                  </w:r>
                  <w:r w:rsidRPr="002F583A">
                    <w:rPr>
                      <w:rFonts w:ascii="Times New Roman" w:eastAsia="Times New Roman" w:hAnsi="Times New Roman" w:cs="Times New Roman"/>
                      <w:sz w:val="24"/>
                      <w:szCs w:val="24"/>
                      <w:lang w:eastAsia="en-GB"/>
                    </w:rPr>
                    <w:t>Lingual</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39" type="#_x0000_t75" style="width:20.25pt;height:18pt" o:ole="">
                        <v:imagedata r:id="rId11" o:title=""/>
                      </v:shape>
                      <w:control r:id="rId37" w:name="DefaultOcxName28" w:shapeid="_x0000_i1239"/>
                    </w:object>
                  </w:r>
                  <w:r w:rsidRPr="002F583A">
                    <w:rPr>
                      <w:rFonts w:ascii="Times New Roman" w:eastAsia="Times New Roman" w:hAnsi="Times New Roman" w:cs="Times New Roman"/>
                      <w:sz w:val="24"/>
                      <w:szCs w:val="24"/>
                      <w:lang w:eastAsia="en-GB"/>
                    </w:rPr>
                    <w:t>Labial</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Adjacent teeth (FDI notation)</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38" type="#_x0000_t75" style="width:49.5pt;height:18pt" o:ole="">
                  <v:imagedata r:id="rId6" o:title=""/>
                </v:shape>
                <w:control r:id="rId38" w:name="DefaultOcxName29" w:shapeid="_x0000_i1238"/>
              </w:objec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Removal or failure?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2"/>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37" type="#_x0000_t75" style="width:20.25pt;height:18pt" o:ole="">
                        <v:imagedata r:id="rId11" o:title=""/>
                      </v:shape>
                      <w:control r:id="rId39" w:name="DefaultOcxName30" w:shapeid="_x0000_i1237"/>
                    </w:object>
                  </w:r>
                  <w:r w:rsidRPr="002F583A">
                    <w:rPr>
                      <w:rFonts w:ascii="Times New Roman" w:eastAsia="Times New Roman" w:hAnsi="Times New Roman" w:cs="Times New Roman"/>
                      <w:sz w:val="24"/>
                      <w:szCs w:val="24"/>
                      <w:lang w:eastAsia="en-GB"/>
                    </w:rPr>
                    <w:t>Removal</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36" type="#_x0000_t75" style="width:20.25pt;height:18pt" o:ole="">
                        <v:imagedata r:id="rId11" o:title=""/>
                      </v:shape>
                      <w:control r:id="rId40" w:name="DefaultOcxName31" w:shapeid="_x0000_i1236"/>
                    </w:object>
                  </w:r>
                  <w:r w:rsidRPr="002F583A">
                    <w:rPr>
                      <w:rFonts w:ascii="Times New Roman" w:eastAsia="Times New Roman" w:hAnsi="Times New Roman" w:cs="Times New Roman"/>
                      <w:sz w:val="24"/>
                      <w:szCs w:val="24"/>
                      <w:lang w:eastAsia="en-GB"/>
                    </w:rPr>
                    <w:t>Failure</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Date of removal</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88"/>
        <w:gridCol w:w="2748"/>
        <w:gridCol w:w="81"/>
      </w:tblGrid>
      <w:tr w:rsidR="002F583A" w:rsidRPr="002F583A" w:rsidTr="002F583A">
        <w:trPr>
          <w:gridAfter w:val="2"/>
          <w:tblCellSpacing w:w="15" w:type="dxa"/>
        </w:trPr>
        <w:tc>
          <w:tcPr>
            <w:tcW w:w="0" w:type="auto"/>
            <w:vAlign w:val="center"/>
            <w:hideMark/>
          </w:tcPr>
          <w:p w:rsidR="002F583A" w:rsidRPr="002F583A" w:rsidRDefault="002F583A" w:rsidP="002F583A">
            <w:pPr>
              <w:spacing w:after="0" w:line="240" w:lineRule="auto"/>
              <w:divId w:val="454249723"/>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w:t>
            </w:r>
            <w:r w:rsidRPr="002F583A">
              <w:rPr>
                <w:rFonts w:ascii="Times New Roman" w:eastAsia="Times New Roman" w:hAnsi="Times New Roman" w:cs="Times New Roman"/>
                <w:sz w:val="24"/>
                <w:szCs w:val="24"/>
                <w:lang w:eastAsia="en-GB"/>
              </w:rPr>
              <w:object w:dxaOrig="1440" w:dyaOrig="1440">
                <v:shape id="_x0000_i1235" type="#_x0000_t75" style="width:49.5pt;height:18pt" o:ole="">
                  <v:imagedata r:id="rId6" o:title=""/>
                </v:shape>
                <w:control r:id="rId41" w:name="DefaultOcxName32" w:shapeid="_x0000_i1235"/>
              </w:object>
            </w:r>
            <w:r w:rsidRPr="002F583A">
              <w:rPr>
                <w:rFonts w:ascii="Times New Roman" w:eastAsia="Times New Roman" w:hAnsi="Times New Roman" w:cs="Times New Roman"/>
                <w:sz w:val="24"/>
                <w:szCs w:val="24"/>
                <w:lang w:eastAsia="en-GB"/>
              </w:rPr>
              <w:t> </w:t>
            </w: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Reason for failure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8"/>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34" type="#_x0000_t75" style="width:20.25pt;height:18pt" o:ole="">
                        <v:imagedata r:id="rId24" o:title=""/>
                      </v:shape>
                      <w:control r:id="rId42" w:name="DefaultOcxName33" w:shapeid="_x0000_i1234"/>
                    </w:object>
                  </w:r>
                  <w:r w:rsidRPr="002F583A">
                    <w:rPr>
                      <w:rFonts w:ascii="Times New Roman" w:eastAsia="Times New Roman" w:hAnsi="Times New Roman" w:cs="Times New Roman"/>
                      <w:sz w:val="24"/>
                      <w:szCs w:val="24"/>
                      <w:lang w:eastAsia="en-GB"/>
                    </w:rPr>
                    <w:t>Infection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33" type="#_x0000_t75" style="width:20.25pt;height:18pt" o:ole="">
                        <v:imagedata r:id="rId24" o:title=""/>
                      </v:shape>
                      <w:control r:id="rId43" w:name="DefaultOcxName34" w:shapeid="_x0000_i1233"/>
                    </w:object>
                  </w:r>
                  <w:proofErr w:type="spellStart"/>
                  <w:r w:rsidRPr="002F583A">
                    <w:rPr>
                      <w:rFonts w:ascii="Times New Roman" w:eastAsia="Times New Roman" w:hAnsi="Times New Roman" w:cs="Times New Roman"/>
                      <w:sz w:val="24"/>
                      <w:szCs w:val="24"/>
                      <w:lang w:eastAsia="en-GB"/>
                    </w:rPr>
                    <w:t>Gingial</w:t>
                  </w:r>
                  <w:proofErr w:type="spellEnd"/>
                  <w:r w:rsidRPr="002F583A">
                    <w:rPr>
                      <w:rFonts w:ascii="Times New Roman" w:eastAsia="Times New Roman" w:hAnsi="Times New Roman" w:cs="Times New Roman"/>
                      <w:sz w:val="24"/>
                      <w:szCs w:val="24"/>
                      <w:lang w:eastAsia="en-GB"/>
                    </w:rPr>
                    <w:t xml:space="preserve"> inflammation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32" type="#_x0000_t75" style="width:20.25pt;height:18pt" o:ole="">
                        <v:imagedata r:id="rId24" o:title=""/>
                      </v:shape>
                      <w:control r:id="rId44" w:name="DefaultOcxName35" w:shapeid="_x0000_i1232"/>
                    </w:object>
                  </w:r>
                  <w:r w:rsidRPr="002F583A">
                    <w:rPr>
                      <w:rFonts w:ascii="Times New Roman" w:eastAsia="Times New Roman" w:hAnsi="Times New Roman" w:cs="Times New Roman"/>
                      <w:sz w:val="24"/>
                      <w:szCs w:val="24"/>
                      <w:lang w:eastAsia="en-GB"/>
                    </w:rPr>
                    <w:t>Excess mobility</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Any adverse effects recorded?</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3"/>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31" type="#_x0000_t75" style="width:20.25pt;height:18pt" o:ole="">
                        <v:imagedata r:id="rId24" o:title=""/>
                      </v:shape>
                      <w:control r:id="rId45" w:name="DefaultOcxName36" w:shapeid="_x0000_i1231"/>
                    </w:object>
                  </w:r>
                  <w:r w:rsidRPr="002F583A">
                    <w:rPr>
                      <w:rFonts w:ascii="Times New Roman" w:eastAsia="Times New Roman" w:hAnsi="Times New Roman" w:cs="Times New Roman"/>
                      <w:sz w:val="24"/>
                      <w:szCs w:val="24"/>
                      <w:lang w:eastAsia="en-GB"/>
                    </w:rPr>
                    <w:t>Infection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30" type="#_x0000_t75" style="width:20.25pt;height:18pt" o:ole="">
                        <v:imagedata r:id="rId24" o:title=""/>
                      </v:shape>
                      <w:control r:id="rId46" w:name="DefaultOcxName37" w:shapeid="_x0000_i1230"/>
                    </w:object>
                  </w:r>
                  <w:r w:rsidRPr="002F583A">
                    <w:rPr>
                      <w:rFonts w:ascii="Times New Roman" w:eastAsia="Times New Roman" w:hAnsi="Times New Roman" w:cs="Times New Roman"/>
                      <w:sz w:val="24"/>
                      <w:szCs w:val="24"/>
                      <w:lang w:eastAsia="en-GB"/>
                    </w:rPr>
                    <w:t>Gingival inflammation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29" type="#_x0000_t75" style="width:20.25pt;height:18pt" o:ole="">
                        <v:imagedata r:id="rId24" o:title=""/>
                      </v:shape>
                      <w:control r:id="rId47" w:name="DefaultOcxName38" w:shapeid="_x0000_i1229"/>
                    </w:object>
                  </w:r>
                  <w:r w:rsidRPr="002F583A">
                    <w:rPr>
                      <w:rFonts w:ascii="Times New Roman" w:eastAsia="Times New Roman" w:hAnsi="Times New Roman" w:cs="Times New Roman"/>
                      <w:sz w:val="24"/>
                      <w:szCs w:val="24"/>
                      <w:lang w:eastAsia="en-GB"/>
                    </w:rPr>
                    <w:t>Excess mobility</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28" type="#_x0000_t75" style="width:20.25pt;height:18pt" o:ole="">
                        <v:imagedata r:id="rId24" o:title=""/>
                      </v:shape>
                      <w:control r:id="rId48" w:name="DefaultOcxName39" w:shapeid="_x0000_i1228"/>
                    </w:object>
                  </w:r>
                  <w:r w:rsidRPr="002F583A">
                    <w:rPr>
                      <w:rFonts w:ascii="Times New Roman" w:eastAsia="Times New Roman" w:hAnsi="Times New Roman" w:cs="Times New Roman"/>
                      <w:sz w:val="24"/>
                      <w:szCs w:val="24"/>
                      <w:lang w:eastAsia="en-GB"/>
                    </w:rPr>
                    <w:t>Damage to tooth root</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27" type="#_x0000_t75" style="width:20.25pt;height:18pt" o:ole="">
                        <v:imagedata r:id="rId24" o:title=""/>
                      </v:shape>
                      <w:control r:id="rId49" w:name="DefaultOcxName40" w:shapeid="_x0000_i1227"/>
                    </w:object>
                  </w:r>
                  <w:r w:rsidRPr="002F583A">
                    <w:rPr>
                      <w:rFonts w:ascii="Times New Roman" w:eastAsia="Times New Roman" w:hAnsi="Times New Roman" w:cs="Times New Roman"/>
                      <w:sz w:val="24"/>
                      <w:szCs w:val="24"/>
                      <w:lang w:eastAsia="en-GB"/>
                    </w:rPr>
                    <w:t>No</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Screw replaced following loss or removal?</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9"/>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26" type="#_x0000_t75" style="width:20.25pt;height:18pt" o:ole="">
                        <v:imagedata r:id="rId11" o:title=""/>
                      </v:shape>
                      <w:control r:id="rId50" w:name="DefaultOcxName41" w:shapeid="_x0000_i1226"/>
                    </w:object>
                  </w:r>
                  <w:r w:rsidRPr="002F583A">
                    <w:rPr>
                      <w:rFonts w:ascii="Times New Roman" w:eastAsia="Times New Roman" w:hAnsi="Times New Roman" w:cs="Times New Roman"/>
                      <w:sz w:val="24"/>
                      <w:szCs w:val="24"/>
                      <w:lang w:eastAsia="en-GB"/>
                    </w:rPr>
                    <w:t>Yes</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25" type="#_x0000_t75" style="width:20.25pt;height:18pt" o:ole="">
                        <v:imagedata r:id="rId11" o:title=""/>
                      </v:shape>
                      <w:control r:id="rId51" w:name="DefaultOcxName42" w:shapeid="_x0000_i1225"/>
                    </w:object>
                  </w:r>
                  <w:r w:rsidRPr="002F583A">
                    <w:rPr>
                      <w:rFonts w:ascii="Times New Roman" w:eastAsia="Times New Roman" w:hAnsi="Times New Roman" w:cs="Times New Roman"/>
                      <w:sz w:val="24"/>
                      <w:szCs w:val="24"/>
                      <w:lang w:eastAsia="en-GB"/>
                    </w:rPr>
                    <w:t>No</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r>
      <w:tr w:rsidR="002F583A" w:rsidRPr="002F583A" w:rsidTr="002F583A">
        <w:trPr>
          <w:tblCellSpacing w:w="15" w:type="dxa"/>
        </w:trPr>
        <w:tc>
          <w:tcPr>
            <w:tcW w:w="0" w:type="auto"/>
            <w:gridSpan w:val="3"/>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TAD #3</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Which jaw?</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5"/>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24" type="#_x0000_t75" style="width:20.25pt;height:18pt" o:ole="">
                        <v:imagedata r:id="rId11" o:title=""/>
                      </v:shape>
                      <w:control r:id="rId52" w:name="DefaultOcxName43" w:shapeid="_x0000_i1224"/>
                    </w:object>
                  </w:r>
                  <w:r w:rsidRPr="002F583A">
                    <w:rPr>
                      <w:rFonts w:ascii="Times New Roman" w:eastAsia="Times New Roman" w:hAnsi="Times New Roman" w:cs="Times New Roman"/>
                      <w:sz w:val="24"/>
                      <w:szCs w:val="24"/>
                      <w:lang w:eastAsia="en-GB"/>
                    </w:rPr>
                    <w:t>Maxilla</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23" type="#_x0000_t75" style="width:20.25pt;height:18pt" o:ole="">
                        <v:imagedata r:id="rId11" o:title=""/>
                      </v:shape>
                      <w:control r:id="rId53" w:name="DefaultOcxName44" w:shapeid="_x0000_i1223"/>
                    </w:object>
                  </w:r>
                  <w:r w:rsidRPr="002F583A">
                    <w:rPr>
                      <w:rFonts w:ascii="Times New Roman" w:eastAsia="Times New Roman" w:hAnsi="Times New Roman" w:cs="Times New Roman"/>
                      <w:sz w:val="24"/>
                      <w:szCs w:val="24"/>
                      <w:lang w:eastAsia="en-GB"/>
                    </w:rPr>
                    <w:t>Mandible</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Location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2"/>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22" type="#_x0000_t75" style="width:20.25pt;height:18pt" o:ole="">
                        <v:imagedata r:id="rId11" o:title=""/>
                      </v:shape>
                      <w:control r:id="rId54" w:name="DefaultOcxName45" w:shapeid="_x0000_i1222"/>
                    </w:object>
                  </w:r>
                  <w:r w:rsidRPr="002F583A">
                    <w:rPr>
                      <w:rFonts w:ascii="Times New Roman" w:eastAsia="Times New Roman" w:hAnsi="Times New Roman" w:cs="Times New Roman"/>
                      <w:sz w:val="24"/>
                      <w:szCs w:val="24"/>
                      <w:lang w:eastAsia="en-GB"/>
                    </w:rPr>
                    <w:t>Lingual</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21" type="#_x0000_t75" style="width:20.25pt;height:18pt" o:ole="">
                        <v:imagedata r:id="rId11" o:title=""/>
                      </v:shape>
                      <w:control r:id="rId55" w:name="DefaultOcxName46" w:shapeid="_x0000_i1221"/>
                    </w:object>
                  </w:r>
                  <w:r w:rsidRPr="002F583A">
                    <w:rPr>
                      <w:rFonts w:ascii="Times New Roman" w:eastAsia="Times New Roman" w:hAnsi="Times New Roman" w:cs="Times New Roman"/>
                      <w:sz w:val="24"/>
                      <w:szCs w:val="24"/>
                      <w:lang w:eastAsia="en-GB"/>
                    </w:rPr>
                    <w:t>Labial</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Adjacent teeth (FDI notation)</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20" type="#_x0000_t75" style="width:49.5pt;height:18pt" o:ole="">
                  <v:imagedata r:id="rId6" o:title=""/>
                </v:shape>
                <w:control r:id="rId56" w:name="DefaultOcxName47" w:shapeid="_x0000_i1220"/>
              </w:objec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Removal or failure?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2"/>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19" type="#_x0000_t75" style="width:20.25pt;height:18pt" o:ole="">
                        <v:imagedata r:id="rId11" o:title=""/>
                      </v:shape>
                      <w:control r:id="rId57" w:name="DefaultOcxName48" w:shapeid="_x0000_i1219"/>
                    </w:object>
                  </w:r>
                  <w:r w:rsidRPr="002F583A">
                    <w:rPr>
                      <w:rFonts w:ascii="Times New Roman" w:eastAsia="Times New Roman" w:hAnsi="Times New Roman" w:cs="Times New Roman"/>
                      <w:sz w:val="24"/>
                      <w:szCs w:val="24"/>
                      <w:lang w:eastAsia="en-GB"/>
                    </w:rPr>
                    <w:t>Removal</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18" type="#_x0000_t75" style="width:20.25pt;height:18pt" o:ole="">
                        <v:imagedata r:id="rId11" o:title=""/>
                      </v:shape>
                      <w:control r:id="rId58" w:name="DefaultOcxName49" w:shapeid="_x0000_i1218"/>
                    </w:object>
                  </w:r>
                  <w:r w:rsidRPr="002F583A">
                    <w:rPr>
                      <w:rFonts w:ascii="Times New Roman" w:eastAsia="Times New Roman" w:hAnsi="Times New Roman" w:cs="Times New Roman"/>
                      <w:sz w:val="24"/>
                      <w:szCs w:val="24"/>
                      <w:lang w:eastAsia="en-GB"/>
                    </w:rPr>
                    <w:t>Failure</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lastRenderedPageBreak/>
              <w:t>Date of removal / failure</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88"/>
        <w:gridCol w:w="2748"/>
        <w:gridCol w:w="81"/>
      </w:tblGrid>
      <w:tr w:rsidR="002F583A" w:rsidRPr="002F583A" w:rsidTr="002F583A">
        <w:trPr>
          <w:gridAfter w:val="2"/>
          <w:tblCellSpacing w:w="15" w:type="dxa"/>
        </w:trPr>
        <w:tc>
          <w:tcPr>
            <w:tcW w:w="0" w:type="auto"/>
            <w:vAlign w:val="center"/>
            <w:hideMark/>
          </w:tcPr>
          <w:p w:rsidR="002F583A" w:rsidRPr="002F583A" w:rsidRDefault="002F583A" w:rsidP="002F583A">
            <w:pPr>
              <w:spacing w:after="0" w:line="240" w:lineRule="auto"/>
              <w:divId w:val="1210845417"/>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w:t>
            </w:r>
            <w:r w:rsidRPr="002F583A">
              <w:rPr>
                <w:rFonts w:ascii="Times New Roman" w:eastAsia="Times New Roman" w:hAnsi="Times New Roman" w:cs="Times New Roman"/>
                <w:sz w:val="24"/>
                <w:szCs w:val="24"/>
                <w:lang w:eastAsia="en-GB"/>
              </w:rPr>
              <w:object w:dxaOrig="1440" w:dyaOrig="1440">
                <v:shape id="_x0000_i1217" type="#_x0000_t75" style="width:49.5pt;height:18pt" o:ole="">
                  <v:imagedata r:id="rId6" o:title=""/>
                </v:shape>
                <w:control r:id="rId59" w:name="DefaultOcxName50" w:shapeid="_x0000_i1217"/>
              </w:object>
            </w:r>
            <w:r w:rsidRPr="002F583A">
              <w:rPr>
                <w:rFonts w:ascii="Times New Roman" w:eastAsia="Times New Roman" w:hAnsi="Times New Roman" w:cs="Times New Roman"/>
                <w:sz w:val="24"/>
                <w:szCs w:val="24"/>
                <w:lang w:eastAsia="en-GB"/>
              </w:rPr>
              <w:t> </w:t>
            </w: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Reason for failure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3"/>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16" type="#_x0000_t75" style="width:20.25pt;height:18pt" o:ole="">
                        <v:imagedata r:id="rId24" o:title=""/>
                      </v:shape>
                      <w:control r:id="rId60" w:name="DefaultOcxName51" w:shapeid="_x0000_i1216"/>
                    </w:object>
                  </w:r>
                  <w:r w:rsidRPr="002F583A">
                    <w:rPr>
                      <w:rFonts w:ascii="Times New Roman" w:eastAsia="Times New Roman" w:hAnsi="Times New Roman" w:cs="Times New Roman"/>
                      <w:sz w:val="24"/>
                      <w:szCs w:val="24"/>
                      <w:lang w:eastAsia="en-GB"/>
                    </w:rPr>
                    <w:t>Infection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15" type="#_x0000_t75" style="width:20.25pt;height:18pt" o:ole="">
                        <v:imagedata r:id="rId24" o:title=""/>
                      </v:shape>
                      <w:control r:id="rId61" w:name="DefaultOcxName52" w:shapeid="_x0000_i1215"/>
                    </w:object>
                  </w:r>
                  <w:r w:rsidRPr="002F583A">
                    <w:rPr>
                      <w:rFonts w:ascii="Times New Roman" w:eastAsia="Times New Roman" w:hAnsi="Times New Roman" w:cs="Times New Roman"/>
                      <w:sz w:val="24"/>
                      <w:szCs w:val="24"/>
                      <w:lang w:eastAsia="en-GB"/>
                    </w:rPr>
                    <w:t>Gingival inflammation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14" type="#_x0000_t75" style="width:20.25pt;height:18pt" o:ole="">
                        <v:imagedata r:id="rId24" o:title=""/>
                      </v:shape>
                      <w:control r:id="rId62" w:name="DefaultOcxName53" w:shapeid="_x0000_i1214"/>
                    </w:object>
                  </w:r>
                  <w:r w:rsidRPr="002F583A">
                    <w:rPr>
                      <w:rFonts w:ascii="Times New Roman" w:eastAsia="Times New Roman" w:hAnsi="Times New Roman" w:cs="Times New Roman"/>
                      <w:sz w:val="24"/>
                      <w:szCs w:val="24"/>
                      <w:lang w:eastAsia="en-GB"/>
                    </w:rPr>
                    <w:t>Excess mobility</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Any adverse effects recoded?</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3"/>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13" type="#_x0000_t75" style="width:20.25pt;height:18pt" o:ole="">
                        <v:imagedata r:id="rId24" o:title=""/>
                      </v:shape>
                      <w:control r:id="rId63" w:name="DefaultOcxName54" w:shapeid="_x0000_i1213"/>
                    </w:object>
                  </w:r>
                  <w:r w:rsidRPr="002F583A">
                    <w:rPr>
                      <w:rFonts w:ascii="Times New Roman" w:eastAsia="Times New Roman" w:hAnsi="Times New Roman" w:cs="Times New Roman"/>
                      <w:sz w:val="24"/>
                      <w:szCs w:val="24"/>
                      <w:lang w:eastAsia="en-GB"/>
                    </w:rPr>
                    <w:t>Infection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12" type="#_x0000_t75" style="width:20.25pt;height:18pt" o:ole="">
                        <v:imagedata r:id="rId24" o:title=""/>
                      </v:shape>
                      <w:control r:id="rId64" w:name="DefaultOcxName55" w:shapeid="_x0000_i1212"/>
                    </w:object>
                  </w:r>
                  <w:r w:rsidRPr="002F583A">
                    <w:rPr>
                      <w:rFonts w:ascii="Times New Roman" w:eastAsia="Times New Roman" w:hAnsi="Times New Roman" w:cs="Times New Roman"/>
                      <w:sz w:val="24"/>
                      <w:szCs w:val="24"/>
                      <w:lang w:eastAsia="en-GB"/>
                    </w:rPr>
                    <w:t>Gingival inflammation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11" type="#_x0000_t75" style="width:20.25pt;height:18pt" o:ole="">
                        <v:imagedata r:id="rId24" o:title=""/>
                      </v:shape>
                      <w:control r:id="rId65" w:name="DefaultOcxName56" w:shapeid="_x0000_i1211"/>
                    </w:object>
                  </w:r>
                  <w:r w:rsidRPr="002F583A">
                    <w:rPr>
                      <w:rFonts w:ascii="Times New Roman" w:eastAsia="Times New Roman" w:hAnsi="Times New Roman" w:cs="Times New Roman"/>
                      <w:sz w:val="24"/>
                      <w:szCs w:val="24"/>
                      <w:lang w:eastAsia="en-GB"/>
                    </w:rPr>
                    <w:t>Excess mobility</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10" type="#_x0000_t75" style="width:20.25pt;height:18pt" o:ole="">
                        <v:imagedata r:id="rId24" o:title=""/>
                      </v:shape>
                      <w:control r:id="rId66" w:name="DefaultOcxName57" w:shapeid="_x0000_i1210"/>
                    </w:object>
                  </w:r>
                  <w:r w:rsidRPr="002F583A">
                    <w:rPr>
                      <w:rFonts w:ascii="Times New Roman" w:eastAsia="Times New Roman" w:hAnsi="Times New Roman" w:cs="Times New Roman"/>
                      <w:sz w:val="24"/>
                      <w:szCs w:val="24"/>
                      <w:lang w:eastAsia="en-GB"/>
                    </w:rPr>
                    <w:t>Damage to tooth root</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09" type="#_x0000_t75" style="width:20.25pt;height:18pt" o:ole="">
                        <v:imagedata r:id="rId24" o:title=""/>
                      </v:shape>
                      <w:control r:id="rId67" w:name="DefaultOcxName58" w:shapeid="_x0000_i1209"/>
                    </w:object>
                  </w:r>
                  <w:r w:rsidRPr="002F583A">
                    <w:rPr>
                      <w:rFonts w:ascii="Times New Roman" w:eastAsia="Times New Roman" w:hAnsi="Times New Roman" w:cs="Times New Roman"/>
                      <w:sz w:val="24"/>
                      <w:szCs w:val="24"/>
                      <w:lang w:eastAsia="en-GB"/>
                    </w:rPr>
                    <w:t>No</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r>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Screw replaced following loss or removal?</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9"/>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08" type="#_x0000_t75" style="width:20.25pt;height:18pt" o:ole="">
                        <v:imagedata r:id="rId11" o:title=""/>
                      </v:shape>
                      <w:control r:id="rId68" w:name="DefaultOcxName59" w:shapeid="_x0000_i1208"/>
                    </w:object>
                  </w:r>
                  <w:r w:rsidRPr="002F583A">
                    <w:rPr>
                      <w:rFonts w:ascii="Times New Roman" w:eastAsia="Times New Roman" w:hAnsi="Times New Roman" w:cs="Times New Roman"/>
                      <w:sz w:val="24"/>
                      <w:szCs w:val="24"/>
                      <w:lang w:eastAsia="en-GB"/>
                    </w:rPr>
                    <w:t>Yes</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07" type="#_x0000_t75" style="width:20.25pt;height:18pt" o:ole="">
                        <v:imagedata r:id="rId11" o:title=""/>
                      </v:shape>
                      <w:control r:id="rId69" w:name="DefaultOcxName60" w:shapeid="_x0000_i1207"/>
                    </w:object>
                  </w:r>
                  <w:r w:rsidRPr="002F583A">
                    <w:rPr>
                      <w:rFonts w:ascii="Times New Roman" w:eastAsia="Times New Roman" w:hAnsi="Times New Roman" w:cs="Times New Roman"/>
                      <w:sz w:val="24"/>
                      <w:szCs w:val="24"/>
                      <w:lang w:eastAsia="en-GB"/>
                    </w:rPr>
                    <w:t>No</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r>
      <w:tr w:rsidR="002F583A" w:rsidRPr="002F583A" w:rsidTr="002F583A">
        <w:trPr>
          <w:tblCellSpacing w:w="15" w:type="dxa"/>
        </w:trPr>
        <w:tc>
          <w:tcPr>
            <w:tcW w:w="0" w:type="auto"/>
            <w:gridSpan w:val="3"/>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TAD #4</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Which jaw?</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5"/>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06" type="#_x0000_t75" style="width:20.25pt;height:18pt" o:ole="">
                        <v:imagedata r:id="rId11" o:title=""/>
                      </v:shape>
                      <w:control r:id="rId70" w:name="DefaultOcxName61" w:shapeid="_x0000_i1206"/>
                    </w:object>
                  </w:r>
                  <w:r w:rsidRPr="002F583A">
                    <w:rPr>
                      <w:rFonts w:ascii="Times New Roman" w:eastAsia="Times New Roman" w:hAnsi="Times New Roman" w:cs="Times New Roman"/>
                      <w:sz w:val="24"/>
                      <w:szCs w:val="24"/>
                      <w:lang w:eastAsia="en-GB"/>
                    </w:rPr>
                    <w:t>Maxilla</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05" type="#_x0000_t75" style="width:20.25pt;height:18pt" o:ole="">
                        <v:imagedata r:id="rId11" o:title=""/>
                      </v:shape>
                      <w:control r:id="rId71" w:name="DefaultOcxName62" w:shapeid="_x0000_i1205"/>
                    </w:object>
                  </w:r>
                  <w:r w:rsidRPr="002F583A">
                    <w:rPr>
                      <w:rFonts w:ascii="Times New Roman" w:eastAsia="Times New Roman" w:hAnsi="Times New Roman" w:cs="Times New Roman"/>
                      <w:sz w:val="24"/>
                      <w:szCs w:val="24"/>
                      <w:lang w:eastAsia="en-GB"/>
                    </w:rPr>
                    <w:t>Mandible</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Location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2"/>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04" type="#_x0000_t75" style="width:20.25pt;height:18pt" o:ole="">
                        <v:imagedata r:id="rId11" o:title=""/>
                      </v:shape>
                      <w:control r:id="rId72" w:name="DefaultOcxName63" w:shapeid="_x0000_i1204"/>
                    </w:object>
                  </w:r>
                  <w:r w:rsidRPr="002F583A">
                    <w:rPr>
                      <w:rFonts w:ascii="Times New Roman" w:eastAsia="Times New Roman" w:hAnsi="Times New Roman" w:cs="Times New Roman"/>
                      <w:sz w:val="24"/>
                      <w:szCs w:val="24"/>
                      <w:lang w:eastAsia="en-GB"/>
                    </w:rPr>
                    <w:t>Lingual</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03" type="#_x0000_t75" style="width:20.25pt;height:18pt" o:ole="">
                        <v:imagedata r:id="rId11" o:title=""/>
                      </v:shape>
                      <w:control r:id="rId73" w:name="DefaultOcxName64" w:shapeid="_x0000_i1203"/>
                    </w:object>
                  </w:r>
                  <w:r w:rsidRPr="002F583A">
                    <w:rPr>
                      <w:rFonts w:ascii="Times New Roman" w:eastAsia="Times New Roman" w:hAnsi="Times New Roman" w:cs="Times New Roman"/>
                      <w:sz w:val="24"/>
                      <w:szCs w:val="24"/>
                      <w:lang w:eastAsia="en-GB"/>
                    </w:rPr>
                    <w:t>Labial</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Adjacent teeth (FDI notation)</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02" type="#_x0000_t75" style="width:49.5pt;height:18pt" o:ole="">
                  <v:imagedata r:id="rId6" o:title=""/>
                </v:shape>
                <w:control r:id="rId74" w:name="DefaultOcxName65" w:shapeid="_x0000_i1202"/>
              </w:objec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Removal or failure?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2"/>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01" type="#_x0000_t75" style="width:20.25pt;height:18pt" o:ole="">
                        <v:imagedata r:id="rId11" o:title=""/>
                      </v:shape>
                      <w:control r:id="rId75" w:name="DefaultOcxName66" w:shapeid="_x0000_i1201"/>
                    </w:object>
                  </w:r>
                  <w:r w:rsidRPr="002F583A">
                    <w:rPr>
                      <w:rFonts w:ascii="Times New Roman" w:eastAsia="Times New Roman" w:hAnsi="Times New Roman" w:cs="Times New Roman"/>
                      <w:sz w:val="24"/>
                      <w:szCs w:val="24"/>
                      <w:lang w:eastAsia="en-GB"/>
                    </w:rPr>
                    <w:t>Removal</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200" type="#_x0000_t75" style="width:20.25pt;height:18pt" o:ole="">
                        <v:imagedata r:id="rId11" o:title=""/>
                      </v:shape>
                      <w:control r:id="rId76" w:name="DefaultOcxName67" w:shapeid="_x0000_i1200"/>
                    </w:object>
                  </w:r>
                  <w:r w:rsidRPr="002F583A">
                    <w:rPr>
                      <w:rFonts w:ascii="Times New Roman" w:eastAsia="Times New Roman" w:hAnsi="Times New Roman" w:cs="Times New Roman"/>
                      <w:sz w:val="24"/>
                      <w:szCs w:val="24"/>
                      <w:lang w:eastAsia="en-GB"/>
                    </w:rPr>
                    <w:t>Failure</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Date of removal / failure</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0"/>
                <w:szCs w:val="20"/>
                <w:lang w:eastAsia="en-GB"/>
              </w:rPr>
            </w:pP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2"/>
        <w:gridCol w:w="5394"/>
      </w:tblGrid>
      <w:tr w:rsidR="002F583A" w:rsidRPr="002F583A" w:rsidTr="002F583A">
        <w:trPr>
          <w:gridAfter w:val="1"/>
          <w:tblCellSpacing w:w="15" w:type="dxa"/>
        </w:trPr>
        <w:tc>
          <w:tcPr>
            <w:tcW w:w="0" w:type="auto"/>
            <w:vAlign w:val="center"/>
            <w:hideMark/>
          </w:tcPr>
          <w:p w:rsidR="002F583A" w:rsidRPr="002F583A" w:rsidRDefault="002F583A" w:rsidP="002F583A">
            <w:pPr>
              <w:spacing w:after="0" w:line="240" w:lineRule="auto"/>
              <w:divId w:val="1704013767"/>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 </w:t>
            </w:r>
            <w:r w:rsidRPr="002F583A">
              <w:rPr>
                <w:rFonts w:ascii="Times New Roman" w:eastAsia="Times New Roman" w:hAnsi="Times New Roman" w:cs="Times New Roman"/>
                <w:sz w:val="24"/>
                <w:szCs w:val="24"/>
                <w:lang w:eastAsia="en-GB"/>
              </w:rPr>
              <w:object w:dxaOrig="1440" w:dyaOrig="1440">
                <v:shape id="_x0000_i1199" type="#_x0000_t75" style="width:49.5pt;height:18pt" o:ole="">
                  <v:imagedata r:id="rId6" o:title=""/>
                </v:shape>
                <w:control r:id="rId77" w:name="DefaultOcxName68" w:shapeid="_x0000_i1199"/>
              </w:object>
            </w:r>
            <w:r w:rsidRPr="002F583A">
              <w:rPr>
                <w:rFonts w:ascii="Times New Roman" w:eastAsia="Times New Roman" w:hAnsi="Times New Roman" w:cs="Times New Roman"/>
                <w:sz w:val="24"/>
                <w:szCs w:val="24"/>
                <w:lang w:eastAsia="en-GB"/>
              </w:rPr>
              <w:t> </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Reason for failure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8"/>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198" type="#_x0000_t75" style="width:20.25pt;height:18pt" o:ole="">
                        <v:imagedata r:id="rId24" o:title=""/>
                      </v:shape>
                      <w:control r:id="rId78" w:name="DefaultOcxName69" w:shapeid="_x0000_i1198"/>
                    </w:object>
                  </w:r>
                  <w:r w:rsidRPr="002F583A">
                    <w:rPr>
                      <w:rFonts w:ascii="Times New Roman" w:eastAsia="Times New Roman" w:hAnsi="Times New Roman" w:cs="Times New Roman"/>
                      <w:sz w:val="24"/>
                      <w:szCs w:val="24"/>
                      <w:lang w:eastAsia="en-GB"/>
                    </w:rPr>
                    <w:t>Infection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197" type="#_x0000_t75" style="width:20.25pt;height:18pt" o:ole="">
                        <v:imagedata r:id="rId24" o:title=""/>
                      </v:shape>
                      <w:control r:id="rId79" w:name="DefaultOcxName70" w:shapeid="_x0000_i1197"/>
                    </w:object>
                  </w:r>
                  <w:r w:rsidRPr="002F583A">
                    <w:rPr>
                      <w:rFonts w:ascii="Times New Roman" w:eastAsia="Times New Roman" w:hAnsi="Times New Roman" w:cs="Times New Roman"/>
                      <w:sz w:val="24"/>
                      <w:szCs w:val="24"/>
                      <w:lang w:eastAsia="en-GB"/>
                    </w:rPr>
                    <w:t>Gingival inflammation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196" type="#_x0000_t75" style="width:20.25pt;height:18pt" o:ole="">
                        <v:imagedata r:id="rId24" o:title=""/>
                      </v:shape>
                      <w:control r:id="rId80" w:name="DefaultOcxName71" w:shapeid="_x0000_i1196"/>
                    </w:object>
                  </w:r>
                  <w:r w:rsidRPr="002F583A">
                    <w:rPr>
                      <w:rFonts w:ascii="Times New Roman" w:eastAsia="Times New Roman" w:hAnsi="Times New Roman" w:cs="Times New Roman"/>
                      <w:sz w:val="24"/>
                      <w:szCs w:val="24"/>
                      <w:lang w:eastAsia="en-GB"/>
                    </w:rPr>
                    <w:t>Excess mobility</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Any adverse effects recorded?</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8"/>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195" type="#_x0000_t75" style="width:20.25pt;height:18pt" o:ole="">
                        <v:imagedata r:id="rId24" o:title=""/>
                      </v:shape>
                      <w:control r:id="rId81" w:name="DefaultOcxName72" w:shapeid="_x0000_i1195"/>
                    </w:object>
                  </w:r>
                  <w:r w:rsidRPr="002F583A">
                    <w:rPr>
                      <w:rFonts w:ascii="Times New Roman" w:eastAsia="Times New Roman" w:hAnsi="Times New Roman" w:cs="Times New Roman"/>
                      <w:sz w:val="24"/>
                      <w:szCs w:val="24"/>
                      <w:lang w:eastAsia="en-GB"/>
                    </w:rPr>
                    <w:t>Infection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lastRenderedPageBreak/>
                    <w:object w:dxaOrig="1440" w:dyaOrig="1440">
                      <v:shape id="_x0000_i1194" type="#_x0000_t75" style="width:20.25pt;height:18pt" o:ole="">
                        <v:imagedata r:id="rId24" o:title=""/>
                      </v:shape>
                      <w:control r:id="rId82" w:name="DefaultOcxName73" w:shapeid="_x0000_i1194"/>
                    </w:object>
                  </w:r>
                  <w:r w:rsidRPr="002F583A">
                    <w:rPr>
                      <w:rFonts w:ascii="Times New Roman" w:eastAsia="Times New Roman" w:hAnsi="Times New Roman" w:cs="Times New Roman"/>
                      <w:sz w:val="24"/>
                      <w:szCs w:val="24"/>
                      <w:lang w:eastAsia="en-GB"/>
                    </w:rPr>
                    <w:t>Gingival inflammation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193" type="#_x0000_t75" style="width:20.25pt;height:18pt" o:ole="">
                        <v:imagedata r:id="rId24" o:title=""/>
                      </v:shape>
                      <w:control r:id="rId83" w:name="DefaultOcxName74" w:shapeid="_x0000_i1193"/>
                    </w:object>
                  </w:r>
                  <w:r w:rsidRPr="002F583A">
                    <w:rPr>
                      <w:rFonts w:ascii="Times New Roman" w:eastAsia="Times New Roman" w:hAnsi="Times New Roman" w:cs="Times New Roman"/>
                      <w:sz w:val="24"/>
                      <w:szCs w:val="24"/>
                      <w:lang w:eastAsia="en-GB"/>
                    </w:rPr>
                    <w:t>Excess mobility</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192" type="#_x0000_t75" style="width:20.25pt;height:18pt" o:ole="">
                        <v:imagedata r:id="rId24" o:title=""/>
                      </v:shape>
                      <w:control r:id="rId84" w:name="DefaultOcxName75" w:shapeid="_x0000_i1192"/>
                    </w:object>
                  </w:r>
                  <w:r w:rsidRPr="002F583A">
                    <w:rPr>
                      <w:rFonts w:ascii="Times New Roman" w:eastAsia="Times New Roman" w:hAnsi="Times New Roman" w:cs="Times New Roman"/>
                      <w:sz w:val="24"/>
                      <w:szCs w:val="24"/>
                      <w:lang w:eastAsia="en-GB"/>
                    </w:rPr>
                    <w:t>Damage to tooth root</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191" type="#_x0000_t75" style="width:20.25pt;height:18pt" o:ole="">
                        <v:imagedata r:id="rId24" o:title=""/>
                      </v:shape>
                      <w:control r:id="rId85" w:name="DefaultOcxName76" w:shapeid="_x0000_i1191"/>
                    </w:object>
                  </w:r>
                  <w:r w:rsidRPr="002F583A">
                    <w:rPr>
                      <w:rFonts w:ascii="Times New Roman" w:eastAsia="Times New Roman" w:hAnsi="Times New Roman" w:cs="Times New Roman"/>
                      <w:sz w:val="24"/>
                      <w:szCs w:val="24"/>
                      <w:lang w:eastAsia="en-GB"/>
                    </w:rPr>
                    <w:t>No</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lastRenderedPageBreak/>
              <w:t>Screw replaced following loss or removal?</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9"/>
            </w:tblGrid>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190" type="#_x0000_t75" style="width:20.25pt;height:18pt" o:ole="">
                        <v:imagedata r:id="rId11" o:title=""/>
                      </v:shape>
                      <w:control r:id="rId86" w:name="DefaultOcxName77" w:shapeid="_x0000_i1190"/>
                    </w:object>
                  </w:r>
                  <w:r w:rsidRPr="002F583A">
                    <w:rPr>
                      <w:rFonts w:ascii="Times New Roman" w:eastAsia="Times New Roman" w:hAnsi="Times New Roman" w:cs="Times New Roman"/>
                      <w:sz w:val="24"/>
                      <w:szCs w:val="24"/>
                      <w:lang w:eastAsia="en-GB"/>
                    </w:rPr>
                    <w:t>Yes</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189" type="#_x0000_t75" style="width:20.25pt;height:18pt" o:ole="">
                        <v:imagedata r:id="rId11" o:title=""/>
                      </v:shape>
                      <w:control r:id="rId87" w:name="DefaultOcxName78" w:shapeid="_x0000_i1189"/>
                    </w:object>
                  </w:r>
                  <w:r w:rsidRPr="002F583A">
                    <w:rPr>
                      <w:rFonts w:ascii="Times New Roman" w:eastAsia="Times New Roman" w:hAnsi="Times New Roman" w:cs="Times New Roman"/>
                      <w:sz w:val="24"/>
                      <w:szCs w:val="24"/>
                      <w:lang w:eastAsia="en-GB"/>
                    </w:rPr>
                    <w:t>No</w:t>
                  </w:r>
                </w:p>
              </w:tc>
            </w:tr>
          </w:tbl>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Additional comments</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188" type="#_x0000_t75" style="width:99.75pt;height:39.75pt" o:ole="">
                  <v:imagedata r:id="rId88" o:title=""/>
                </v:shape>
                <w:control r:id="rId89" w:name="DefaultOcxName79" w:shapeid="_x0000_i1188"/>
              </w:object>
            </w:r>
          </w:p>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t>Add any additional relevant information in this free-text section.</w: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r w:rsidRPr="002F583A">
              <w:rPr>
                <w:rFonts w:ascii="Times New Roman" w:eastAsia="Times New Roman" w:hAnsi="Times New Roman" w:cs="Times New Roman"/>
                <w:b/>
                <w:bCs/>
                <w:sz w:val="24"/>
                <w:szCs w:val="24"/>
                <w:lang w:eastAsia="en-GB"/>
              </w:rPr>
              <w:t>Email address *</w:t>
            </w: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r w:rsidRPr="002F583A">
              <w:rPr>
                <w:rFonts w:ascii="Times New Roman" w:eastAsia="Times New Roman" w:hAnsi="Times New Roman" w:cs="Times New Roman"/>
                <w:sz w:val="24"/>
                <w:szCs w:val="24"/>
                <w:lang w:eastAsia="en-GB"/>
              </w:rPr>
              <w:object w:dxaOrig="1440" w:dyaOrig="1440">
                <v:shape id="_x0000_i1187" type="#_x0000_t75" style="width:49.5pt;height:18pt" o:ole="">
                  <v:imagedata r:id="rId6" o:title=""/>
                </v:shape>
                <w:control r:id="rId90" w:name="DefaultOcxName80" w:shapeid="_x0000_i1187"/>
              </w:object>
            </w:r>
          </w:p>
        </w:tc>
      </w:tr>
      <w:tr w:rsidR="002F583A" w:rsidRPr="002F583A" w:rsidTr="002F583A">
        <w:trPr>
          <w:tblCellSpacing w:w="15" w:type="dxa"/>
        </w:trPr>
        <w:tc>
          <w:tcPr>
            <w:tcW w:w="0" w:type="auto"/>
            <w:vAlign w:val="center"/>
            <w:hideMark/>
          </w:tcPr>
          <w:p w:rsidR="002F583A" w:rsidRPr="002F583A" w:rsidRDefault="002F583A" w:rsidP="002F583A">
            <w:pPr>
              <w:spacing w:after="0" w:line="240" w:lineRule="auto"/>
              <w:jc w:val="center"/>
              <w:rPr>
                <w:rFonts w:ascii="Times New Roman" w:eastAsia="Times New Roman" w:hAnsi="Times New Roman" w:cs="Times New Roman"/>
                <w:b/>
                <w:bCs/>
                <w:sz w:val="24"/>
                <w:szCs w:val="24"/>
                <w:lang w:eastAsia="en-GB"/>
              </w:rPr>
            </w:pPr>
          </w:p>
        </w:tc>
        <w:tc>
          <w:tcPr>
            <w:tcW w:w="0" w:type="auto"/>
            <w:vAlign w:val="center"/>
            <w:hideMark/>
          </w:tcPr>
          <w:p w:rsidR="002F583A" w:rsidRPr="002F583A" w:rsidRDefault="002F583A" w:rsidP="002F583A">
            <w:pPr>
              <w:spacing w:after="0" w:line="240" w:lineRule="auto"/>
              <w:rPr>
                <w:rFonts w:ascii="Times New Roman" w:eastAsia="Times New Roman" w:hAnsi="Times New Roman" w:cs="Times New Roman"/>
                <w:sz w:val="24"/>
                <w:szCs w:val="24"/>
                <w:lang w:eastAsia="en-GB"/>
              </w:rPr>
            </w:pPr>
          </w:p>
        </w:tc>
      </w:tr>
    </w:tbl>
    <w:p w:rsidR="000B6EA8" w:rsidRDefault="000B6EA8">
      <w:bookmarkStart w:id="0" w:name="_GoBack"/>
      <w:bookmarkEnd w:id="0"/>
    </w:p>
    <w:sectPr w:rsidR="000B6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97"/>
    <w:rsid w:val="000B6EA8"/>
    <w:rsid w:val="002F583A"/>
    <w:rsid w:val="007B7997"/>
    <w:rsid w:val="0097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58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F583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F583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83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F583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F583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F58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F583A"/>
    <w:rPr>
      <w:color w:val="0000FF"/>
      <w:u w:val="single"/>
    </w:rPr>
  </w:style>
  <w:style w:type="character" w:customStyle="1" w:styleId="mandatoryindicator">
    <w:name w:val="mandatoryindicator"/>
    <w:basedOn w:val="DefaultParagraphFont"/>
    <w:rsid w:val="002F5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58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F583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F583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83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F583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F583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F58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F583A"/>
    <w:rPr>
      <w:color w:val="0000FF"/>
      <w:u w:val="single"/>
    </w:rPr>
  </w:style>
  <w:style w:type="character" w:customStyle="1" w:styleId="mandatoryindicator">
    <w:name w:val="mandatoryindicator"/>
    <w:basedOn w:val="DefaultParagraphFont"/>
    <w:rsid w:val="002F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09223">
      <w:bodyDiv w:val="1"/>
      <w:marLeft w:val="0"/>
      <w:marRight w:val="0"/>
      <w:marTop w:val="0"/>
      <w:marBottom w:val="0"/>
      <w:divBdr>
        <w:top w:val="none" w:sz="0" w:space="0" w:color="auto"/>
        <w:left w:val="none" w:sz="0" w:space="0" w:color="auto"/>
        <w:bottom w:val="none" w:sz="0" w:space="0" w:color="auto"/>
        <w:right w:val="none" w:sz="0" w:space="0" w:color="auto"/>
      </w:divBdr>
      <w:divsChild>
        <w:div w:id="149903384">
          <w:marLeft w:val="0"/>
          <w:marRight w:val="0"/>
          <w:marTop w:val="0"/>
          <w:marBottom w:val="0"/>
          <w:divBdr>
            <w:top w:val="none" w:sz="0" w:space="0" w:color="auto"/>
            <w:left w:val="none" w:sz="0" w:space="0" w:color="auto"/>
            <w:bottom w:val="none" w:sz="0" w:space="0" w:color="auto"/>
            <w:right w:val="none" w:sz="0" w:space="0" w:color="auto"/>
          </w:divBdr>
        </w:div>
        <w:div w:id="1483814017">
          <w:marLeft w:val="0"/>
          <w:marRight w:val="0"/>
          <w:marTop w:val="0"/>
          <w:marBottom w:val="0"/>
          <w:divBdr>
            <w:top w:val="none" w:sz="0" w:space="0" w:color="auto"/>
            <w:left w:val="none" w:sz="0" w:space="0" w:color="auto"/>
            <w:bottom w:val="none" w:sz="0" w:space="0" w:color="auto"/>
            <w:right w:val="none" w:sz="0" w:space="0" w:color="auto"/>
          </w:divBdr>
          <w:divsChild>
            <w:div w:id="32192489">
              <w:marLeft w:val="0"/>
              <w:marRight w:val="0"/>
              <w:marTop w:val="0"/>
              <w:marBottom w:val="0"/>
              <w:divBdr>
                <w:top w:val="none" w:sz="0" w:space="0" w:color="auto"/>
                <w:left w:val="none" w:sz="0" w:space="0" w:color="auto"/>
                <w:bottom w:val="none" w:sz="0" w:space="0" w:color="auto"/>
                <w:right w:val="none" w:sz="0" w:space="0" w:color="auto"/>
              </w:divBdr>
              <w:divsChild>
                <w:div w:id="908003185">
                  <w:marLeft w:val="0"/>
                  <w:marRight w:val="0"/>
                  <w:marTop w:val="0"/>
                  <w:marBottom w:val="0"/>
                  <w:divBdr>
                    <w:top w:val="none" w:sz="0" w:space="0" w:color="auto"/>
                    <w:left w:val="none" w:sz="0" w:space="0" w:color="auto"/>
                    <w:bottom w:val="none" w:sz="0" w:space="0" w:color="auto"/>
                    <w:right w:val="none" w:sz="0" w:space="0" w:color="auto"/>
                  </w:divBdr>
                </w:div>
              </w:divsChild>
            </w:div>
            <w:div w:id="1853763162">
              <w:marLeft w:val="0"/>
              <w:marRight w:val="0"/>
              <w:marTop w:val="0"/>
              <w:marBottom w:val="0"/>
              <w:divBdr>
                <w:top w:val="none" w:sz="0" w:space="0" w:color="auto"/>
                <w:left w:val="none" w:sz="0" w:space="0" w:color="auto"/>
                <w:bottom w:val="none" w:sz="0" w:space="0" w:color="auto"/>
                <w:right w:val="none" w:sz="0" w:space="0" w:color="auto"/>
              </w:divBdr>
              <w:divsChild>
                <w:div w:id="1124806152">
                  <w:marLeft w:val="0"/>
                  <w:marRight w:val="0"/>
                  <w:marTop w:val="0"/>
                  <w:marBottom w:val="0"/>
                  <w:divBdr>
                    <w:top w:val="none" w:sz="0" w:space="0" w:color="auto"/>
                    <w:left w:val="none" w:sz="0" w:space="0" w:color="auto"/>
                    <w:bottom w:val="none" w:sz="0" w:space="0" w:color="auto"/>
                    <w:right w:val="none" w:sz="0" w:space="0" w:color="auto"/>
                  </w:divBdr>
                  <w:divsChild>
                    <w:div w:id="1008408278">
                      <w:marLeft w:val="0"/>
                      <w:marRight w:val="0"/>
                      <w:marTop w:val="0"/>
                      <w:marBottom w:val="0"/>
                      <w:divBdr>
                        <w:top w:val="none" w:sz="0" w:space="0" w:color="auto"/>
                        <w:left w:val="none" w:sz="0" w:space="0" w:color="auto"/>
                        <w:bottom w:val="none" w:sz="0" w:space="0" w:color="auto"/>
                        <w:right w:val="none" w:sz="0" w:space="0" w:color="auto"/>
                      </w:divBdr>
                      <w:divsChild>
                        <w:div w:id="2139105564">
                          <w:marLeft w:val="0"/>
                          <w:marRight w:val="0"/>
                          <w:marTop w:val="0"/>
                          <w:marBottom w:val="0"/>
                          <w:divBdr>
                            <w:top w:val="none" w:sz="0" w:space="0" w:color="auto"/>
                            <w:left w:val="none" w:sz="0" w:space="0" w:color="auto"/>
                            <w:bottom w:val="none" w:sz="0" w:space="0" w:color="auto"/>
                            <w:right w:val="none" w:sz="0" w:space="0" w:color="auto"/>
                          </w:divBdr>
                        </w:div>
                      </w:divsChild>
                    </w:div>
                    <w:div w:id="2199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6211">
          <w:marLeft w:val="0"/>
          <w:marRight w:val="0"/>
          <w:marTop w:val="0"/>
          <w:marBottom w:val="0"/>
          <w:divBdr>
            <w:top w:val="none" w:sz="0" w:space="0" w:color="auto"/>
            <w:left w:val="none" w:sz="0" w:space="0" w:color="auto"/>
            <w:bottom w:val="none" w:sz="0" w:space="0" w:color="auto"/>
            <w:right w:val="none" w:sz="0" w:space="0" w:color="auto"/>
          </w:divBdr>
          <w:divsChild>
            <w:div w:id="1613778868">
              <w:marLeft w:val="0"/>
              <w:marRight w:val="0"/>
              <w:marTop w:val="0"/>
              <w:marBottom w:val="0"/>
              <w:divBdr>
                <w:top w:val="none" w:sz="0" w:space="0" w:color="auto"/>
                <w:left w:val="none" w:sz="0" w:space="0" w:color="auto"/>
                <w:bottom w:val="none" w:sz="0" w:space="0" w:color="auto"/>
                <w:right w:val="none" w:sz="0" w:space="0" w:color="auto"/>
              </w:divBdr>
            </w:div>
          </w:divsChild>
        </w:div>
        <w:div w:id="884484520">
          <w:marLeft w:val="0"/>
          <w:marRight w:val="0"/>
          <w:marTop w:val="0"/>
          <w:marBottom w:val="0"/>
          <w:divBdr>
            <w:top w:val="none" w:sz="0" w:space="0" w:color="auto"/>
            <w:left w:val="none" w:sz="0" w:space="0" w:color="auto"/>
            <w:bottom w:val="none" w:sz="0" w:space="0" w:color="auto"/>
            <w:right w:val="none" w:sz="0" w:space="0" w:color="auto"/>
          </w:divBdr>
        </w:div>
        <w:div w:id="1890872889">
          <w:marLeft w:val="0"/>
          <w:marRight w:val="0"/>
          <w:marTop w:val="0"/>
          <w:marBottom w:val="0"/>
          <w:divBdr>
            <w:top w:val="none" w:sz="0" w:space="0" w:color="auto"/>
            <w:left w:val="none" w:sz="0" w:space="0" w:color="auto"/>
            <w:bottom w:val="none" w:sz="0" w:space="0" w:color="auto"/>
            <w:right w:val="none" w:sz="0" w:space="0" w:color="auto"/>
          </w:divBdr>
          <w:divsChild>
            <w:div w:id="718942918">
              <w:marLeft w:val="0"/>
              <w:marRight w:val="0"/>
              <w:marTop w:val="0"/>
              <w:marBottom w:val="0"/>
              <w:divBdr>
                <w:top w:val="none" w:sz="0" w:space="0" w:color="auto"/>
                <w:left w:val="none" w:sz="0" w:space="0" w:color="auto"/>
                <w:bottom w:val="none" w:sz="0" w:space="0" w:color="auto"/>
                <w:right w:val="none" w:sz="0" w:space="0" w:color="auto"/>
              </w:divBdr>
            </w:div>
          </w:divsChild>
        </w:div>
        <w:div w:id="966817335">
          <w:marLeft w:val="0"/>
          <w:marRight w:val="0"/>
          <w:marTop w:val="0"/>
          <w:marBottom w:val="0"/>
          <w:divBdr>
            <w:top w:val="none" w:sz="0" w:space="0" w:color="auto"/>
            <w:left w:val="none" w:sz="0" w:space="0" w:color="auto"/>
            <w:bottom w:val="none" w:sz="0" w:space="0" w:color="auto"/>
            <w:right w:val="none" w:sz="0" w:space="0" w:color="auto"/>
          </w:divBdr>
        </w:div>
        <w:div w:id="1300652610">
          <w:marLeft w:val="0"/>
          <w:marRight w:val="0"/>
          <w:marTop w:val="0"/>
          <w:marBottom w:val="0"/>
          <w:divBdr>
            <w:top w:val="none" w:sz="0" w:space="0" w:color="auto"/>
            <w:left w:val="none" w:sz="0" w:space="0" w:color="auto"/>
            <w:bottom w:val="none" w:sz="0" w:space="0" w:color="auto"/>
            <w:right w:val="none" w:sz="0" w:space="0" w:color="auto"/>
          </w:divBdr>
          <w:divsChild>
            <w:div w:id="1516337372">
              <w:marLeft w:val="0"/>
              <w:marRight w:val="0"/>
              <w:marTop w:val="0"/>
              <w:marBottom w:val="0"/>
              <w:divBdr>
                <w:top w:val="none" w:sz="0" w:space="0" w:color="auto"/>
                <w:left w:val="none" w:sz="0" w:space="0" w:color="auto"/>
                <w:bottom w:val="none" w:sz="0" w:space="0" w:color="auto"/>
                <w:right w:val="none" w:sz="0" w:space="0" w:color="auto"/>
              </w:divBdr>
            </w:div>
          </w:divsChild>
        </w:div>
        <w:div w:id="883907224">
          <w:marLeft w:val="0"/>
          <w:marRight w:val="0"/>
          <w:marTop w:val="0"/>
          <w:marBottom w:val="0"/>
          <w:divBdr>
            <w:top w:val="none" w:sz="0" w:space="0" w:color="auto"/>
            <w:left w:val="none" w:sz="0" w:space="0" w:color="auto"/>
            <w:bottom w:val="none" w:sz="0" w:space="0" w:color="auto"/>
            <w:right w:val="none" w:sz="0" w:space="0" w:color="auto"/>
          </w:divBdr>
        </w:div>
        <w:div w:id="478615649">
          <w:marLeft w:val="0"/>
          <w:marRight w:val="0"/>
          <w:marTop w:val="0"/>
          <w:marBottom w:val="0"/>
          <w:divBdr>
            <w:top w:val="none" w:sz="0" w:space="0" w:color="auto"/>
            <w:left w:val="none" w:sz="0" w:space="0" w:color="auto"/>
            <w:bottom w:val="none" w:sz="0" w:space="0" w:color="auto"/>
            <w:right w:val="none" w:sz="0" w:space="0" w:color="auto"/>
          </w:divBdr>
          <w:divsChild>
            <w:div w:id="1065564959">
              <w:marLeft w:val="0"/>
              <w:marRight w:val="0"/>
              <w:marTop w:val="0"/>
              <w:marBottom w:val="0"/>
              <w:divBdr>
                <w:top w:val="none" w:sz="0" w:space="0" w:color="auto"/>
                <w:left w:val="none" w:sz="0" w:space="0" w:color="auto"/>
                <w:bottom w:val="none" w:sz="0" w:space="0" w:color="auto"/>
                <w:right w:val="none" w:sz="0" w:space="0" w:color="auto"/>
              </w:divBdr>
            </w:div>
          </w:divsChild>
        </w:div>
        <w:div w:id="1578395103">
          <w:marLeft w:val="0"/>
          <w:marRight w:val="0"/>
          <w:marTop w:val="0"/>
          <w:marBottom w:val="0"/>
          <w:divBdr>
            <w:top w:val="none" w:sz="0" w:space="0" w:color="auto"/>
            <w:left w:val="none" w:sz="0" w:space="0" w:color="auto"/>
            <w:bottom w:val="none" w:sz="0" w:space="0" w:color="auto"/>
            <w:right w:val="none" w:sz="0" w:space="0" w:color="auto"/>
          </w:divBdr>
        </w:div>
        <w:div w:id="174997573">
          <w:marLeft w:val="0"/>
          <w:marRight w:val="0"/>
          <w:marTop w:val="0"/>
          <w:marBottom w:val="0"/>
          <w:divBdr>
            <w:top w:val="none" w:sz="0" w:space="0" w:color="auto"/>
            <w:left w:val="none" w:sz="0" w:space="0" w:color="auto"/>
            <w:bottom w:val="none" w:sz="0" w:space="0" w:color="auto"/>
            <w:right w:val="none" w:sz="0" w:space="0" w:color="auto"/>
          </w:divBdr>
          <w:divsChild>
            <w:div w:id="1095446034">
              <w:marLeft w:val="0"/>
              <w:marRight w:val="0"/>
              <w:marTop w:val="0"/>
              <w:marBottom w:val="0"/>
              <w:divBdr>
                <w:top w:val="none" w:sz="0" w:space="0" w:color="auto"/>
                <w:left w:val="none" w:sz="0" w:space="0" w:color="auto"/>
                <w:bottom w:val="none" w:sz="0" w:space="0" w:color="auto"/>
                <w:right w:val="none" w:sz="0" w:space="0" w:color="auto"/>
              </w:divBdr>
            </w:div>
          </w:divsChild>
        </w:div>
        <w:div w:id="965350998">
          <w:marLeft w:val="0"/>
          <w:marRight w:val="0"/>
          <w:marTop w:val="0"/>
          <w:marBottom w:val="0"/>
          <w:divBdr>
            <w:top w:val="none" w:sz="0" w:space="0" w:color="auto"/>
            <w:left w:val="none" w:sz="0" w:space="0" w:color="auto"/>
            <w:bottom w:val="none" w:sz="0" w:space="0" w:color="auto"/>
            <w:right w:val="none" w:sz="0" w:space="0" w:color="auto"/>
          </w:divBdr>
        </w:div>
        <w:div w:id="2091734953">
          <w:marLeft w:val="0"/>
          <w:marRight w:val="0"/>
          <w:marTop w:val="0"/>
          <w:marBottom w:val="0"/>
          <w:divBdr>
            <w:top w:val="none" w:sz="0" w:space="0" w:color="auto"/>
            <w:left w:val="none" w:sz="0" w:space="0" w:color="auto"/>
            <w:bottom w:val="none" w:sz="0" w:space="0" w:color="auto"/>
            <w:right w:val="none" w:sz="0" w:space="0" w:color="auto"/>
          </w:divBdr>
        </w:div>
        <w:div w:id="1459255334">
          <w:marLeft w:val="0"/>
          <w:marRight w:val="0"/>
          <w:marTop w:val="0"/>
          <w:marBottom w:val="0"/>
          <w:divBdr>
            <w:top w:val="none" w:sz="0" w:space="0" w:color="auto"/>
            <w:left w:val="none" w:sz="0" w:space="0" w:color="auto"/>
            <w:bottom w:val="none" w:sz="0" w:space="0" w:color="auto"/>
            <w:right w:val="none" w:sz="0" w:space="0" w:color="auto"/>
          </w:divBdr>
          <w:divsChild>
            <w:div w:id="611472532">
              <w:marLeft w:val="0"/>
              <w:marRight w:val="0"/>
              <w:marTop w:val="0"/>
              <w:marBottom w:val="0"/>
              <w:divBdr>
                <w:top w:val="none" w:sz="0" w:space="0" w:color="auto"/>
                <w:left w:val="none" w:sz="0" w:space="0" w:color="auto"/>
                <w:bottom w:val="none" w:sz="0" w:space="0" w:color="auto"/>
                <w:right w:val="none" w:sz="0" w:space="0" w:color="auto"/>
              </w:divBdr>
            </w:div>
          </w:divsChild>
        </w:div>
        <w:div w:id="1631592405">
          <w:marLeft w:val="0"/>
          <w:marRight w:val="0"/>
          <w:marTop w:val="0"/>
          <w:marBottom w:val="0"/>
          <w:divBdr>
            <w:top w:val="none" w:sz="0" w:space="0" w:color="auto"/>
            <w:left w:val="none" w:sz="0" w:space="0" w:color="auto"/>
            <w:bottom w:val="none" w:sz="0" w:space="0" w:color="auto"/>
            <w:right w:val="none" w:sz="0" w:space="0" w:color="auto"/>
          </w:divBdr>
          <w:divsChild>
            <w:div w:id="960847517">
              <w:marLeft w:val="0"/>
              <w:marRight w:val="0"/>
              <w:marTop w:val="0"/>
              <w:marBottom w:val="0"/>
              <w:divBdr>
                <w:top w:val="none" w:sz="0" w:space="0" w:color="auto"/>
                <w:left w:val="none" w:sz="0" w:space="0" w:color="auto"/>
                <w:bottom w:val="none" w:sz="0" w:space="0" w:color="auto"/>
                <w:right w:val="none" w:sz="0" w:space="0" w:color="auto"/>
              </w:divBdr>
            </w:div>
          </w:divsChild>
        </w:div>
        <w:div w:id="836965953">
          <w:marLeft w:val="0"/>
          <w:marRight w:val="0"/>
          <w:marTop w:val="0"/>
          <w:marBottom w:val="0"/>
          <w:divBdr>
            <w:top w:val="none" w:sz="0" w:space="0" w:color="auto"/>
            <w:left w:val="none" w:sz="0" w:space="0" w:color="auto"/>
            <w:bottom w:val="none" w:sz="0" w:space="0" w:color="auto"/>
            <w:right w:val="none" w:sz="0" w:space="0" w:color="auto"/>
          </w:divBdr>
          <w:divsChild>
            <w:div w:id="1355810594">
              <w:marLeft w:val="0"/>
              <w:marRight w:val="0"/>
              <w:marTop w:val="0"/>
              <w:marBottom w:val="0"/>
              <w:divBdr>
                <w:top w:val="none" w:sz="0" w:space="0" w:color="auto"/>
                <w:left w:val="none" w:sz="0" w:space="0" w:color="auto"/>
                <w:bottom w:val="none" w:sz="0" w:space="0" w:color="auto"/>
                <w:right w:val="none" w:sz="0" w:space="0" w:color="auto"/>
              </w:divBdr>
            </w:div>
          </w:divsChild>
        </w:div>
        <w:div w:id="1421171023">
          <w:marLeft w:val="0"/>
          <w:marRight w:val="0"/>
          <w:marTop w:val="0"/>
          <w:marBottom w:val="0"/>
          <w:divBdr>
            <w:top w:val="none" w:sz="0" w:space="0" w:color="auto"/>
            <w:left w:val="none" w:sz="0" w:space="0" w:color="auto"/>
            <w:bottom w:val="none" w:sz="0" w:space="0" w:color="auto"/>
            <w:right w:val="none" w:sz="0" w:space="0" w:color="auto"/>
          </w:divBdr>
        </w:div>
        <w:div w:id="2097363173">
          <w:marLeft w:val="0"/>
          <w:marRight w:val="0"/>
          <w:marTop w:val="0"/>
          <w:marBottom w:val="0"/>
          <w:divBdr>
            <w:top w:val="none" w:sz="0" w:space="0" w:color="auto"/>
            <w:left w:val="none" w:sz="0" w:space="0" w:color="auto"/>
            <w:bottom w:val="none" w:sz="0" w:space="0" w:color="auto"/>
            <w:right w:val="none" w:sz="0" w:space="0" w:color="auto"/>
          </w:divBdr>
          <w:divsChild>
            <w:div w:id="2129153640">
              <w:marLeft w:val="0"/>
              <w:marRight w:val="0"/>
              <w:marTop w:val="0"/>
              <w:marBottom w:val="0"/>
              <w:divBdr>
                <w:top w:val="none" w:sz="0" w:space="0" w:color="auto"/>
                <w:left w:val="none" w:sz="0" w:space="0" w:color="auto"/>
                <w:bottom w:val="none" w:sz="0" w:space="0" w:color="auto"/>
                <w:right w:val="none" w:sz="0" w:space="0" w:color="auto"/>
              </w:divBdr>
            </w:div>
          </w:divsChild>
        </w:div>
        <w:div w:id="1020546635">
          <w:marLeft w:val="0"/>
          <w:marRight w:val="0"/>
          <w:marTop w:val="0"/>
          <w:marBottom w:val="0"/>
          <w:divBdr>
            <w:top w:val="none" w:sz="0" w:space="0" w:color="auto"/>
            <w:left w:val="none" w:sz="0" w:space="0" w:color="auto"/>
            <w:bottom w:val="none" w:sz="0" w:space="0" w:color="auto"/>
            <w:right w:val="none" w:sz="0" w:space="0" w:color="auto"/>
          </w:divBdr>
        </w:div>
        <w:div w:id="1329136062">
          <w:marLeft w:val="0"/>
          <w:marRight w:val="0"/>
          <w:marTop w:val="0"/>
          <w:marBottom w:val="0"/>
          <w:divBdr>
            <w:top w:val="none" w:sz="0" w:space="0" w:color="auto"/>
            <w:left w:val="none" w:sz="0" w:space="0" w:color="auto"/>
            <w:bottom w:val="none" w:sz="0" w:space="0" w:color="auto"/>
            <w:right w:val="none" w:sz="0" w:space="0" w:color="auto"/>
          </w:divBdr>
          <w:divsChild>
            <w:div w:id="1938096143">
              <w:marLeft w:val="0"/>
              <w:marRight w:val="0"/>
              <w:marTop w:val="0"/>
              <w:marBottom w:val="0"/>
              <w:divBdr>
                <w:top w:val="none" w:sz="0" w:space="0" w:color="auto"/>
                <w:left w:val="none" w:sz="0" w:space="0" w:color="auto"/>
                <w:bottom w:val="none" w:sz="0" w:space="0" w:color="auto"/>
                <w:right w:val="none" w:sz="0" w:space="0" w:color="auto"/>
              </w:divBdr>
            </w:div>
          </w:divsChild>
        </w:div>
        <w:div w:id="2080252713">
          <w:marLeft w:val="0"/>
          <w:marRight w:val="0"/>
          <w:marTop w:val="0"/>
          <w:marBottom w:val="0"/>
          <w:divBdr>
            <w:top w:val="none" w:sz="0" w:space="0" w:color="auto"/>
            <w:left w:val="none" w:sz="0" w:space="0" w:color="auto"/>
            <w:bottom w:val="none" w:sz="0" w:space="0" w:color="auto"/>
            <w:right w:val="none" w:sz="0" w:space="0" w:color="auto"/>
          </w:divBdr>
          <w:divsChild>
            <w:div w:id="1710566276">
              <w:marLeft w:val="0"/>
              <w:marRight w:val="0"/>
              <w:marTop w:val="0"/>
              <w:marBottom w:val="0"/>
              <w:divBdr>
                <w:top w:val="none" w:sz="0" w:space="0" w:color="auto"/>
                <w:left w:val="none" w:sz="0" w:space="0" w:color="auto"/>
                <w:bottom w:val="none" w:sz="0" w:space="0" w:color="auto"/>
                <w:right w:val="none" w:sz="0" w:space="0" w:color="auto"/>
              </w:divBdr>
            </w:div>
          </w:divsChild>
        </w:div>
        <w:div w:id="1765607551">
          <w:marLeft w:val="0"/>
          <w:marRight w:val="0"/>
          <w:marTop w:val="0"/>
          <w:marBottom w:val="0"/>
          <w:divBdr>
            <w:top w:val="none" w:sz="0" w:space="0" w:color="auto"/>
            <w:left w:val="none" w:sz="0" w:space="0" w:color="auto"/>
            <w:bottom w:val="none" w:sz="0" w:space="0" w:color="auto"/>
            <w:right w:val="none" w:sz="0" w:space="0" w:color="auto"/>
          </w:divBdr>
        </w:div>
        <w:div w:id="180440285">
          <w:marLeft w:val="0"/>
          <w:marRight w:val="0"/>
          <w:marTop w:val="0"/>
          <w:marBottom w:val="0"/>
          <w:divBdr>
            <w:top w:val="none" w:sz="0" w:space="0" w:color="auto"/>
            <w:left w:val="none" w:sz="0" w:space="0" w:color="auto"/>
            <w:bottom w:val="none" w:sz="0" w:space="0" w:color="auto"/>
            <w:right w:val="none" w:sz="0" w:space="0" w:color="auto"/>
          </w:divBdr>
          <w:divsChild>
            <w:div w:id="596324886">
              <w:marLeft w:val="0"/>
              <w:marRight w:val="0"/>
              <w:marTop w:val="0"/>
              <w:marBottom w:val="0"/>
              <w:divBdr>
                <w:top w:val="none" w:sz="0" w:space="0" w:color="auto"/>
                <w:left w:val="none" w:sz="0" w:space="0" w:color="auto"/>
                <w:bottom w:val="none" w:sz="0" w:space="0" w:color="auto"/>
                <w:right w:val="none" w:sz="0" w:space="0" w:color="auto"/>
              </w:divBdr>
            </w:div>
          </w:divsChild>
        </w:div>
        <w:div w:id="1180194654">
          <w:marLeft w:val="0"/>
          <w:marRight w:val="0"/>
          <w:marTop w:val="0"/>
          <w:marBottom w:val="0"/>
          <w:divBdr>
            <w:top w:val="none" w:sz="0" w:space="0" w:color="auto"/>
            <w:left w:val="none" w:sz="0" w:space="0" w:color="auto"/>
            <w:bottom w:val="none" w:sz="0" w:space="0" w:color="auto"/>
            <w:right w:val="none" w:sz="0" w:space="0" w:color="auto"/>
          </w:divBdr>
        </w:div>
        <w:div w:id="761074945">
          <w:marLeft w:val="0"/>
          <w:marRight w:val="0"/>
          <w:marTop w:val="0"/>
          <w:marBottom w:val="0"/>
          <w:divBdr>
            <w:top w:val="none" w:sz="0" w:space="0" w:color="auto"/>
            <w:left w:val="none" w:sz="0" w:space="0" w:color="auto"/>
            <w:bottom w:val="none" w:sz="0" w:space="0" w:color="auto"/>
            <w:right w:val="none" w:sz="0" w:space="0" w:color="auto"/>
          </w:divBdr>
          <w:divsChild>
            <w:div w:id="669795587">
              <w:marLeft w:val="0"/>
              <w:marRight w:val="0"/>
              <w:marTop w:val="0"/>
              <w:marBottom w:val="0"/>
              <w:divBdr>
                <w:top w:val="none" w:sz="0" w:space="0" w:color="auto"/>
                <w:left w:val="none" w:sz="0" w:space="0" w:color="auto"/>
                <w:bottom w:val="none" w:sz="0" w:space="0" w:color="auto"/>
                <w:right w:val="none" w:sz="0" w:space="0" w:color="auto"/>
              </w:divBdr>
            </w:div>
          </w:divsChild>
        </w:div>
        <w:div w:id="1523515729">
          <w:marLeft w:val="0"/>
          <w:marRight w:val="0"/>
          <w:marTop w:val="0"/>
          <w:marBottom w:val="0"/>
          <w:divBdr>
            <w:top w:val="none" w:sz="0" w:space="0" w:color="auto"/>
            <w:left w:val="none" w:sz="0" w:space="0" w:color="auto"/>
            <w:bottom w:val="none" w:sz="0" w:space="0" w:color="auto"/>
            <w:right w:val="none" w:sz="0" w:space="0" w:color="auto"/>
          </w:divBdr>
        </w:div>
        <w:div w:id="144510140">
          <w:marLeft w:val="0"/>
          <w:marRight w:val="0"/>
          <w:marTop w:val="0"/>
          <w:marBottom w:val="0"/>
          <w:divBdr>
            <w:top w:val="none" w:sz="0" w:space="0" w:color="auto"/>
            <w:left w:val="none" w:sz="0" w:space="0" w:color="auto"/>
            <w:bottom w:val="none" w:sz="0" w:space="0" w:color="auto"/>
            <w:right w:val="none" w:sz="0" w:space="0" w:color="auto"/>
          </w:divBdr>
        </w:div>
        <w:div w:id="2135320440">
          <w:marLeft w:val="0"/>
          <w:marRight w:val="0"/>
          <w:marTop w:val="0"/>
          <w:marBottom w:val="0"/>
          <w:divBdr>
            <w:top w:val="none" w:sz="0" w:space="0" w:color="auto"/>
            <w:left w:val="none" w:sz="0" w:space="0" w:color="auto"/>
            <w:bottom w:val="none" w:sz="0" w:space="0" w:color="auto"/>
            <w:right w:val="none" w:sz="0" w:space="0" w:color="auto"/>
          </w:divBdr>
          <w:divsChild>
            <w:div w:id="282811001">
              <w:marLeft w:val="0"/>
              <w:marRight w:val="0"/>
              <w:marTop w:val="0"/>
              <w:marBottom w:val="0"/>
              <w:divBdr>
                <w:top w:val="none" w:sz="0" w:space="0" w:color="auto"/>
                <w:left w:val="none" w:sz="0" w:space="0" w:color="auto"/>
                <w:bottom w:val="none" w:sz="0" w:space="0" w:color="auto"/>
                <w:right w:val="none" w:sz="0" w:space="0" w:color="auto"/>
              </w:divBdr>
            </w:div>
          </w:divsChild>
        </w:div>
        <w:div w:id="1599872510">
          <w:marLeft w:val="0"/>
          <w:marRight w:val="0"/>
          <w:marTop w:val="0"/>
          <w:marBottom w:val="0"/>
          <w:divBdr>
            <w:top w:val="none" w:sz="0" w:space="0" w:color="auto"/>
            <w:left w:val="none" w:sz="0" w:space="0" w:color="auto"/>
            <w:bottom w:val="none" w:sz="0" w:space="0" w:color="auto"/>
            <w:right w:val="none" w:sz="0" w:space="0" w:color="auto"/>
          </w:divBdr>
          <w:divsChild>
            <w:div w:id="183136626">
              <w:marLeft w:val="0"/>
              <w:marRight w:val="0"/>
              <w:marTop w:val="0"/>
              <w:marBottom w:val="0"/>
              <w:divBdr>
                <w:top w:val="none" w:sz="0" w:space="0" w:color="auto"/>
                <w:left w:val="none" w:sz="0" w:space="0" w:color="auto"/>
                <w:bottom w:val="none" w:sz="0" w:space="0" w:color="auto"/>
                <w:right w:val="none" w:sz="0" w:space="0" w:color="auto"/>
              </w:divBdr>
            </w:div>
          </w:divsChild>
        </w:div>
        <w:div w:id="1531720133">
          <w:marLeft w:val="0"/>
          <w:marRight w:val="0"/>
          <w:marTop w:val="0"/>
          <w:marBottom w:val="0"/>
          <w:divBdr>
            <w:top w:val="none" w:sz="0" w:space="0" w:color="auto"/>
            <w:left w:val="none" w:sz="0" w:space="0" w:color="auto"/>
            <w:bottom w:val="none" w:sz="0" w:space="0" w:color="auto"/>
            <w:right w:val="none" w:sz="0" w:space="0" w:color="auto"/>
          </w:divBdr>
          <w:divsChild>
            <w:div w:id="844976386">
              <w:marLeft w:val="0"/>
              <w:marRight w:val="0"/>
              <w:marTop w:val="0"/>
              <w:marBottom w:val="0"/>
              <w:divBdr>
                <w:top w:val="none" w:sz="0" w:space="0" w:color="auto"/>
                <w:left w:val="none" w:sz="0" w:space="0" w:color="auto"/>
                <w:bottom w:val="none" w:sz="0" w:space="0" w:color="auto"/>
                <w:right w:val="none" w:sz="0" w:space="0" w:color="auto"/>
              </w:divBdr>
            </w:div>
          </w:divsChild>
        </w:div>
        <w:div w:id="1274092709">
          <w:marLeft w:val="0"/>
          <w:marRight w:val="0"/>
          <w:marTop w:val="0"/>
          <w:marBottom w:val="0"/>
          <w:divBdr>
            <w:top w:val="none" w:sz="0" w:space="0" w:color="auto"/>
            <w:left w:val="none" w:sz="0" w:space="0" w:color="auto"/>
            <w:bottom w:val="none" w:sz="0" w:space="0" w:color="auto"/>
            <w:right w:val="none" w:sz="0" w:space="0" w:color="auto"/>
          </w:divBdr>
          <w:divsChild>
            <w:div w:id="1033919139">
              <w:marLeft w:val="0"/>
              <w:marRight w:val="0"/>
              <w:marTop w:val="0"/>
              <w:marBottom w:val="0"/>
              <w:divBdr>
                <w:top w:val="none" w:sz="0" w:space="0" w:color="auto"/>
                <w:left w:val="none" w:sz="0" w:space="0" w:color="auto"/>
                <w:bottom w:val="none" w:sz="0" w:space="0" w:color="auto"/>
                <w:right w:val="none" w:sz="0" w:space="0" w:color="auto"/>
              </w:divBdr>
            </w:div>
          </w:divsChild>
        </w:div>
        <w:div w:id="1631783318">
          <w:marLeft w:val="0"/>
          <w:marRight w:val="0"/>
          <w:marTop w:val="0"/>
          <w:marBottom w:val="0"/>
          <w:divBdr>
            <w:top w:val="none" w:sz="0" w:space="0" w:color="auto"/>
            <w:left w:val="none" w:sz="0" w:space="0" w:color="auto"/>
            <w:bottom w:val="none" w:sz="0" w:space="0" w:color="auto"/>
            <w:right w:val="none" w:sz="0" w:space="0" w:color="auto"/>
          </w:divBdr>
          <w:divsChild>
            <w:div w:id="454249723">
              <w:marLeft w:val="0"/>
              <w:marRight w:val="0"/>
              <w:marTop w:val="0"/>
              <w:marBottom w:val="0"/>
              <w:divBdr>
                <w:top w:val="none" w:sz="0" w:space="0" w:color="auto"/>
                <w:left w:val="none" w:sz="0" w:space="0" w:color="auto"/>
                <w:bottom w:val="none" w:sz="0" w:space="0" w:color="auto"/>
                <w:right w:val="none" w:sz="0" w:space="0" w:color="auto"/>
              </w:divBdr>
            </w:div>
          </w:divsChild>
        </w:div>
        <w:div w:id="1342659125">
          <w:marLeft w:val="0"/>
          <w:marRight w:val="0"/>
          <w:marTop w:val="0"/>
          <w:marBottom w:val="0"/>
          <w:divBdr>
            <w:top w:val="none" w:sz="0" w:space="0" w:color="auto"/>
            <w:left w:val="none" w:sz="0" w:space="0" w:color="auto"/>
            <w:bottom w:val="none" w:sz="0" w:space="0" w:color="auto"/>
            <w:right w:val="none" w:sz="0" w:space="0" w:color="auto"/>
          </w:divBdr>
          <w:divsChild>
            <w:div w:id="393433830">
              <w:marLeft w:val="0"/>
              <w:marRight w:val="0"/>
              <w:marTop w:val="0"/>
              <w:marBottom w:val="0"/>
              <w:divBdr>
                <w:top w:val="none" w:sz="0" w:space="0" w:color="auto"/>
                <w:left w:val="none" w:sz="0" w:space="0" w:color="auto"/>
                <w:bottom w:val="none" w:sz="0" w:space="0" w:color="auto"/>
                <w:right w:val="none" w:sz="0" w:space="0" w:color="auto"/>
              </w:divBdr>
            </w:div>
          </w:divsChild>
        </w:div>
        <w:div w:id="1414471164">
          <w:marLeft w:val="0"/>
          <w:marRight w:val="0"/>
          <w:marTop w:val="0"/>
          <w:marBottom w:val="0"/>
          <w:divBdr>
            <w:top w:val="none" w:sz="0" w:space="0" w:color="auto"/>
            <w:left w:val="none" w:sz="0" w:space="0" w:color="auto"/>
            <w:bottom w:val="none" w:sz="0" w:space="0" w:color="auto"/>
            <w:right w:val="none" w:sz="0" w:space="0" w:color="auto"/>
          </w:divBdr>
          <w:divsChild>
            <w:div w:id="1854150753">
              <w:marLeft w:val="0"/>
              <w:marRight w:val="0"/>
              <w:marTop w:val="0"/>
              <w:marBottom w:val="0"/>
              <w:divBdr>
                <w:top w:val="none" w:sz="0" w:space="0" w:color="auto"/>
                <w:left w:val="none" w:sz="0" w:space="0" w:color="auto"/>
                <w:bottom w:val="none" w:sz="0" w:space="0" w:color="auto"/>
                <w:right w:val="none" w:sz="0" w:space="0" w:color="auto"/>
              </w:divBdr>
            </w:div>
          </w:divsChild>
        </w:div>
        <w:div w:id="1325627083">
          <w:marLeft w:val="0"/>
          <w:marRight w:val="0"/>
          <w:marTop w:val="0"/>
          <w:marBottom w:val="0"/>
          <w:divBdr>
            <w:top w:val="none" w:sz="0" w:space="0" w:color="auto"/>
            <w:left w:val="none" w:sz="0" w:space="0" w:color="auto"/>
            <w:bottom w:val="none" w:sz="0" w:space="0" w:color="auto"/>
            <w:right w:val="none" w:sz="0" w:space="0" w:color="auto"/>
          </w:divBdr>
          <w:divsChild>
            <w:div w:id="516700716">
              <w:marLeft w:val="0"/>
              <w:marRight w:val="0"/>
              <w:marTop w:val="0"/>
              <w:marBottom w:val="0"/>
              <w:divBdr>
                <w:top w:val="none" w:sz="0" w:space="0" w:color="auto"/>
                <w:left w:val="none" w:sz="0" w:space="0" w:color="auto"/>
                <w:bottom w:val="none" w:sz="0" w:space="0" w:color="auto"/>
                <w:right w:val="none" w:sz="0" w:space="0" w:color="auto"/>
              </w:divBdr>
            </w:div>
          </w:divsChild>
        </w:div>
        <w:div w:id="1936857677">
          <w:marLeft w:val="0"/>
          <w:marRight w:val="0"/>
          <w:marTop w:val="0"/>
          <w:marBottom w:val="0"/>
          <w:divBdr>
            <w:top w:val="none" w:sz="0" w:space="0" w:color="auto"/>
            <w:left w:val="none" w:sz="0" w:space="0" w:color="auto"/>
            <w:bottom w:val="none" w:sz="0" w:space="0" w:color="auto"/>
            <w:right w:val="none" w:sz="0" w:space="0" w:color="auto"/>
          </w:divBdr>
        </w:div>
        <w:div w:id="956915310">
          <w:marLeft w:val="0"/>
          <w:marRight w:val="0"/>
          <w:marTop w:val="0"/>
          <w:marBottom w:val="0"/>
          <w:divBdr>
            <w:top w:val="none" w:sz="0" w:space="0" w:color="auto"/>
            <w:left w:val="none" w:sz="0" w:space="0" w:color="auto"/>
            <w:bottom w:val="none" w:sz="0" w:space="0" w:color="auto"/>
            <w:right w:val="none" w:sz="0" w:space="0" w:color="auto"/>
          </w:divBdr>
          <w:divsChild>
            <w:div w:id="885993667">
              <w:marLeft w:val="0"/>
              <w:marRight w:val="0"/>
              <w:marTop w:val="0"/>
              <w:marBottom w:val="0"/>
              <w:divBdr>
                <w:top w:val="none" w:sz="0" w:space="0" w:color="auto"/>
                <w:left w:val="none" w:sz="0" w:space="0" w:color="auto"/>
                <w:bottom w:val="none" w:sz="0" w:space="0" w:color="auto"/>
                <w:right w:val="none" w:sz="0" w:space="0" w:color="auto"/>
              </w:divBdr>
            </w:div>
          </w:divsChild>
        </w:div>
        <w:div w:id="1904371564">
          <w:marLeft w:val="0"/>
          <w:marRight w:val="0"/>
          <w:marTop w:val="0"/>
          <w:marBottom w:val="0"/>
          <w:divBdr>
            <w:top w:val="none" w:sz="0" w:space="0" w:color="auto"/>
            <w:left w:val="none" w:sz="0" w:space="0" w:color="auto"/>
            <w:bottom w:val="none" w:sz="0" w:space="0" w:color="auto"/>
            <w:right w:val="none" w:sz="0" w:space="0" w:color="auto"/>
          </w:divBdr>
          <w:divsChild>
            <w:div w:id="70584477">
              <w:marLeft w:val="0"/>
              <w:marRight w:val="0"/>
              <w:marTop w:val="0"/>
              <w:marBottom w:val="0"/>
              <w:divBdr>
                <w:top w:val="none" w:sz="0" w:space="0" w:color="auto"/>
                <w:left w:val="none" w:sz="0" w:space="0" w:color="auto"/>
                <w:bottom w:val="none" w:sz="0" w:space="0" w:color="auto"/>
                <w:right w:val="none" w:sz="0" w:space="0" w:color="auto"/>
              </w:divBdr>
            </w:div>
          </w:divsChild>
        </w:div>
        <w:div w:id="1945140403">
          <w:marLeft w:val="0"/>
          <w:marRight w:val="0"/>
          <w:marTop w:val="0"/>
          <w:marBottom w:val="0"/>
          <w:divBdr>
            <w:top w:val="none" w:sz="0" w:space="0" w:color="auto"/>
            <w:left w:val="none" w:sz="0" w:space="0" w:color="auto"/>
            <w:bottom w:val="none" w:sz="0" w:space="0" w:color="auto"/>
            <w:right w:val="none" w:sz="0" w:space="0" w:color="auto"/>
          </w:divBdr>
          <w:divsChild>
            <w:div w:id="1141384918">
              <w:marLeft w:val="0"/>
              <w:marRight w:val="0"/>
              <w:marTop w:val="0"/>
              <w:marBottom w:val="0"/>
              <w:divBdr>
                <w:top w:val="none" w:sz="0" w:space="0" w:color="auto"/>
                <w:left w:val="none" w:sz="0" w:space="0" w:color="auto"/>
                <w:bottom w:val="none" w:sz="0" w:space="0" w:color="auto"/>
                <w:right w:val="none" w:sz="0" w:space="0" w:color="auto"/>
              </w:divBdr>
            </w:div>
          </w:divsChild>
        </w:div>
        <w:div w:id="1963609132">
          <w:marLeft w:val="0"/>
          <w:marRight w:val="0"/>
          <w:marTop w:val="0"/>
          <w:marBottom w:val="0"/>
          <w:divBdr>
            <w:top w:val="none" w:sz="0" w:space="0" w:color="auto"/>
            <w:left w:val="none" w:sz="0" w:space="0" w:color="auto"/>
            <w:bottom w:val="none" w:sz="0" w:space="0" w:color="auto"/>
            <w:right w:val="none" w:sz="0" w:space="0" w:color="auto"/>
          </w:divBdr>
          <w:divsChild>
            <w:div w:id="1742437271">
              <w:marLeft w:val="0"/>
              <w:marRight w:val="0"/>
              <w:marTop w:val="0"/>
              <w:marBottom w:val="0"/>
              <w:divBdr>
                <w:top w:val="none" w:sz="0" w:space="0" w:color="auto"/>
                <w:left w:val="none" w:sz="0" w:space="0" w:color="auto"/>
                <w:bottom w:val="none" w:sz="0" w:space="0" w:color="auto"/>
                <w:right w:val="none" w:sz="0" w:space="0" w:color="auto"/>
              </w:divBdr>
            </w:div>
          </w:divsChild>
        </w:div>
        <w:div w:id="1796094508">
          <w:marLeft w:val="0"/>
          <w:marRight w:val="0"/>
          <w:marTop w:val="0"/>
          <w:marBottom w:val="0"/>
          <w:divBdr>
            <w:top w:val="none" w:sz="0" w:space="0" w:color="auto"/>
            <w:left w:val="none" w:sz="0" w:space="0" w:color="auto"/>
            <w:bottom w:val="none" w:sz="0" w:space="0" w:color="auto"/>
            <w:right w:val="none" w:sz="0" w:space="0" w:color="auto"/>
          </w:divBdr>
          <w:divsChild>
            <w:div w:id="1210845417">
              <w:marLeft w:val="0"/>
              <w:marRight w:val="0"/>
              <w:marTop w:val="0"/>
              <w:marBottom w:val="0"/>
              <w:divBdr>
                <w:top w:val="none" w:sz="0" w:space="0" w:color="auto"/>
                <w:left w:val="none" w:sz="0" w:space="0" w:color="auto"/>
                <w:bottom w:val="none" w:sz="0" w:space="0" w:color="auto"/>
                <w:right w:val="none" w:sz="0" w:space="0" w:color="auto"/>
              </w:divBdr>
            </w:div>
          </w:divsChild>
        </w:div>
        <w:div w:id="1321082608">
          <w:marLeft w:val="0"/>
          <w:marRight w:val="0"/>
          <w:marTop w:val="0"/>
          <w:marBottom w:val="0"/>
          <w:divBdr>
            <w:top w:val="none" w:sz="0" w:space="0" w:color="auto"/>
            <w:left w:val="none" w:sz="0" w:space="0" w:color="auto"/>
            <w:bottom w:val="none" w:sz="0" w:space="0" w:color="auto"/>
            <w:right w:val="none" w:sz="0" w:space="0" w:color="auto"/>
          </w:divBdr>
          <w:divsChild>
            <w:div w:id="1617711065">
              <w:marLeft w:val="0"/>
              <w:marRight w:val="0"/>
              <w:marTop w:val="0"/>
              <w:marBottom w:val="0"/>
              <w:divBdr>
                <w:top w:val="none" w:sz="0" w:space="0" w:color="auto"/>
                <w:left w:val="none" w:sz="0" w:space="0" w:color="auto"/>
                <w:bottom w:val="none" w:sz="0" w:space="0" w:color="auto"/>
                <w:right w:val="none" w:sz="0" w:space="0" w:color="auto"/>
              </w:divBdr>
            </w:div>
          </w:divsChild>
        </w:div>
        <w:div w:id="63068719">
          <w:marLeft w:val="0"/>
          <w:marRight w:val="0"/>
          <w:marTop w:val="0"/>
          <w:marBottom w:val="0"/>
          <w:divBdr>
            <w:top w:val="none" w:sz="0" w:space="0" w:color="auto"/>
            <w:left w:val="none" w:sz="0" w:space="0" w:color="auto"/>
            <w:bottom w:val="none" w:sz="0" w:space="0" w:color="auto"/>
            <w:right w:val="none" w:sz="0" w:space="0" w:color="auto"/>
          </w:divBdr>
          <w:divsChild>
            <w:div w:id="476260288">
              <w:marLeft w:val="0"/>
              <w:marRight w:val="0"/>
              <w:marTop w:val="0"/>
              <w:marBottom w:val="0"/>
              <w:divBdr>
                <w:top w:val="none" w:sz="0" w:space="0" w:color="auto"/>
                <w:left w:val="none" w:sz="0" w:space="0" w:color="auto"/>
                <w:bottom w:val="none" w:sz="0" w:space="0" w:color="auto"/>
                <w:right w:val="none" w:sz="0" w:space="0" w:color="auto"/>
              </w:divBdr>
            </w:div>
          </w:divsChild>
        </w:div>
        <w:div w:id="229270185">
          <w:marLeft w:val="0"/>
          <w:marRight w:val="0"/>
          <w:marTop w:val="0"/>
          <w:marBottom w:val="0"/>
          <w:divBdr>
            <w:top w:val="none" w:sz="0" w:space="0" w:color="auto"/>
            <w:left w:val="none" w:sz="0" w:space="0" w:color="auto"/>
            <w:bottom w:val="none" w:sz="0" w:space="0" w:color="auto"/>
            <w:right w:val="none" w:sz="0" w:space="0" w:color="auto"/>
          </w:divBdr>
          <w:divsChild>
            <w:div w:id="1688865012">
              <w:marLeft w:val="0"/>
              <w:marRight w:val="0"/>
              <w:marTop w:val="0"/>
              <w:marBottom w:val="0"/>
              <w:divBdr>
                <w:top w:val="none" w:sz="0" w:space="0" w:color="auto"/>
                <w:left w:val="none" w:sz="0" w:space="0" w:color="auto"/>
                <w:bottom w:val="none" w:sz="0" w:space="0" w:color="auto"/>
                <w:right w:val="none" w:sz="0" w:space="0" w:color="auto"/>
              </w:divBdr>
            </w:div>
          </w:divsChild>
        </w:div>
        <w:div w:id="68037354">
          <w:marLeft w:val="0"/>
          <w:marRight w:val="0"/>
          <w:marTop w:val="0"/>
          <w:marBottom w:val="0"/>
          <w:divBdr>
            <w:top w:val="none" w:sz="0" w:space="0" w:color="auto"/>
            <w:left w:val="none" w:sz="0" w:space="0" w:color="auto"/>
            <w:bottom w:val="none" w:sz="0" w:space="0" w:color="auto"/>
            <w:right w:val="none" w:sz="0" w:space="0" w:color="auto"/>
          </w:divBdr>
        </w:div>
        <w:div w:id="334697403">
          <w:marLeft w:val="0"/>
          <w:marRight w:val="0"/>
          <w:marTop w:val="0"/>
          <w:marBottom w:val="0"/>
          <w:divBdr>
            <w:top w:val="none" w:sz="0" w:space="0" w:color="auto"/>
            <w:left w:val="none" w:sz="0" w:space="0" w:color="auto"/>
            <w:bottom w:val="none" w:sz="0" w:space="0" w:color="auto"/>
            <w:right w:val="none" w:sz="0" w:space="0" w:color="auto"/>
          </w:divBdr>
          <w:divsChild>
            <w:div w:id="1005086848">
              <w:marLeft w:val="0"/>
              <w:marRight w:val="0"/>
              <w:marTop w:val="0"/>
              <w:marBottom w:val="0"/>
              <w:divBdr>
                <w:top w:val="none" w:sz="0" w:space="0" w:color="auto"/>
                <w:left w:val="none" w:sz="0" w:space="0" w:color="auto"/>
                <w:bottom w:val="none" w:sz="0" w:space="0" w:color="auto"/>
                <w:right w:val="none" w:sz="0" w:space="0" w:color="auto"/>
              </w:divBdr>
            </w:div>
          </w:divsChild>
        </w:div>
        <w:div w:id="1109543766">
          <w:marLeft w:val="0"/>
          <w:marRight w:val="0"/>
          <w:marTop w:val="0"/>
          <w:marBottom w:val="0"/>
          <w:divBdr>
            <w:top w:val="none" w:sz="0" w:space="0" w:color="auto"/>
            <w:left w:val="none" w:sz="0" w:space="0" w:color="auto"/>
            <w:bottom w:val="none" w:sz="0" w:space="0" w:color="auto"/>
            <w:right w:val="none" w:sz="0" w:space="0" w:color="auto"/>
          </w:divBdr>
          <w:divsChild>
            <w:div w:id="2069179894">
              <w:marLeft w:val="0"/>
              <w:marRight w:val="0"/>
              <w:marTop w:val="0"/>
              <w:marBottom w:val="0"/>
              <w:divBdr>
                <w:top w:val="none" w:sz="0" w:space="0" w:color="auto"/>
                <w:left w:val="none" w:sz="0" w:space="0" w:color="auto"/>
                <w:bottom w:val="none" w:sz="0" w:space="0" w:color="auto"/>
                <w:right w:val="none" w:sz="0" w:space="0" w:color="auto"/>
              </w:divBdr>
            </w:div>
          </w:divsChild>
        </w:div>
        <w:div w:id="1369070196">
          <w:marLeft w:val="0"/>
          <w:marRight w:val="0"/>
          <w:marTop w:val="0"/>
          <w:marBottom w:val="0"/>
          <w:divBdr>
            <w:top w:val="none" w:sz="0" w:space="0" w:color="auto"/>
            <w:left w:val="none" w:sz="0" w:space="0" w:color="auto"/>
            <w:bottom w:val="none" w:sz="0" w:space="0" w:color="auto"/>
            <w:right w:val="none" w:sz="0" w:space="0" w:color="auto"/>
          </w:divBdr>
          <w:divsChild>
            <w:div w:id="922644096">
              <w:marLeft w:val="0"/>
              <w:marRight w:val="0"/>
              <w:marTop w:val="0"/>
              <w:marBottom w:val="0"/>
              <w:divBdr>
                <w:top w:val="none" w:sz="0" w:space="0" w:color="auto"/>
                <w:left w:val="none" w:sz="0" w:space="0" w:color="auto"/>
                <w:bottom w:val="none" w:sz="0" w:space="0" w:color="auto"/>
                <w:right w:val="none" w:sz="0" w:space="0" w:color="auto"/>
              </w:divBdr>
            </w:div>
          </w:divsChild>
        </w:div>
        <w:div w:id="1650551330">
          <w:marLeft w:val="0"/>
          <w:marRight w:val="0"/>
          <w:marTop w:val="0"/>
          <w:marBottom w:val="0"/>
          <w:divBdr>
            <w:top w:val="none" w:sz="0" w:space="0" w:color="auto"/>
            <w:left w:val="none" w:sz="0" w:space="0" w:color="auto"/>
            <w:bottom w:val="none" w:sz="0" w:space="0" w:color="auto"/>
            <w:right w:val="none" w:sz="0" w:space="0" w:color="auto"/>
          </w:divBdr>
          <w:divsChild>
            <w:div w:id="1733656407">
              <w:marLeft w:val="0"/>
              <w:marRight w:val="0"/>
              <w:marTop w:val="0"/>
              <w:marBottom w:val="0"/>
              <w:divBdr>
                <w:top w:val="none" w:sz="0" w:space="0" w:color="auto"/>
                <w:left w:val="none" w:sz="0" w:space="0" w:color="auto"/>
                <w:bottom w:val="none" w:sz="0" w:space="0" w:color="auto"/>
                <w:right w:val="none" w:sz="0" w:space="0" w:color="auto"/>
              </w:divBdr>
            </w:div>
          </w:divsChild>
        </w:div>
        <w:div w:id="2037265621">
          <w:marLeft w:val="0"/>
          <w:marRight w:val="0"/>
          <w:marTop w:val="0"/>
          <w:marBottom w:val="0"/>
          <w:divBdr>
            <w:top w:val="none" w:sz="0" w:space="0" w:color="auto"/>
            <w:left w:val="none" w:sz="0" w:space="0" w:color="auto"/>
            <w:bottom w:val="none" w:sz="0" w:space="0" w:color="auto"/>
            <w:right w:val="none" w:sz="0" w:space="0" w:color="auto"/>
          </w:divBdr>
          <w:divsChild>
            <w:div w:id="1704013767">
              <w:marLeft w:val="0"/>
              <w:marRight w:val="0"/>
              <w:marTop w:val="0"/>
              <w:marBottom w:val="0"/>
              <w:divBdr>
                <w:top w:val="none" w:sz="0" w:space="0" w:color="auto"/>
                <w:left w:val="none" w:sz="0" w:space="0" w:color="auto"/>
                <w:bottom w:val="none" w:sz="0" w:space="0" w:color="auto"/>
                <w:right w:val="none" w:sz="0" w:space="0" w:color="auto"/>
              </w:divBdr>
            </w:div>
          </w:divsChild>
        </w:div>
        <w:div w:id="2083989236">
          <w:marLeft w:val="0"/>
          <w:marRight w:val="0"/>
          <w:marTop w:val="0"/>
          <w:marBottom w:val="0"/>
          <w:divBdr>
            <w:top w:val="none" w:sz="0" w:space="0" w:color="auto"/>
            <w:left w:val="none" w:sz="0" w:space="0" w:color="auto"/>
            <w:bottom w:val="none" w:sz="0" w:space="0" w:color="auto"/>
            <w:right w:val="none" w:sz="0" w:space="0" w:color="auto"/>
          </w:divBdr>
          <w:divsChild>
            <w:div w:id="1670061335">
              <w:marLeft w:val="0"/>
              <w:marRight w:val="0"/>
              <w:marTop w:val="0"/>
              <w:marBottom w:val="0"/>
              <w:divBdr>
                <w:top w:val="none" w:sz="0" w:space="0" w:color="auto"/>
                <w:left w:val="none" w:sz="0" w:space="0" w:color="auto"/>
                <w:bottom w:val="none" w:sz="0" w:space="0" w:color="auto"/>
                <w:right w:val="none" w:sz="0" w:space="0" w:color="auto"/>
              </w:divBdr>
            </w:div>
          </w:divsChild>
        </w:div>
        <w:div w:id="1058745052">
          <w:marLeft w:val="0"/>
          <w:marRight w:val="0"/>
          <w:marTop w:val="0"/>
          <w:marBottom w:val="0"/>
          <w:divBdr>
            <w:top w:val="none" w:sz="0" w:space="0" w:color="auto"/>
            <w:left w:val="none" w:sz="0" w:space="0" w:color="auto"/>
            <w:bottom w:val="none" w:sz="0" w:space="0" w:color="auto"/>
            <w:right w:val="none" w:sz="0" w:space="0" w:color="auto"/>
          </w:divBdr>
          <w:divsChild>
            <w:div w:id="339432662">
              <w:marLeft w:val="0"/>
              <w:marRight w:val="0"/>
              <w:marTop w:val="0"/>
              <w:marBottom w:val="0"/>
              <w:divBdr>
                <w:top w:val="none" w:sz="0" w:space="0" w:color="auto"/>
                <w:left w:val="none" w:sz="0" w:space="0" w:color="auto"/>
                <w:bottom w:val="none" w:sz="0" w:space="0" w:color="auto"/>
                <w:right w:val="none" w:sz="0" w:space="0" w:color="auto"/>
              </w:divBdr>
            </w:div>
          </w:divsChild>
        </w:div>
        <w:div w:id="994186731">
          <w:marLeft w:val="0"/>
          <w:marRight w:val="0"/>
          <w:marTop w:val="0"/>
          <w:marBottom w:val="0"/>
          <w:divBdr>
            <w:top w:val="none" w:sz="0" w:space="0" w:color="auto"/>
            <w:left w:val="none" w:sz="0" w:space="0" w:color="auto"/>
            <w:bottom w:val="none" w:sz="0" w:space="0" w:color="auto"/>
            <w:right w:val="none" w:sz="0" w:space="0" w:color="auto"/>
          </w:divBdr>
          <w:divsChild>
            <w:div w:id="2050299740">
              <w:marLeft w:val="0"/>
              <w:marRight w:val="0"/>
              <w:marTop w:val="0"/>
              <w:marBottom w:val="0"/>
              <w:divBdr>
                <w:top w:val="none" w:sz="0" w:space="0" w:color="auto"/>
                <w:left w:val="none" w:sz="0" w:space="0" w:color="auto"/>
                <w:bottom w:val="none" w:sz="0" w:space="0" w:color="auto"/>
                <w:right w:val="none" w:sz="0" w:space="0" w:color="auto"/>
              </w:divBdr>
            </w:div>
          </w:divsChild>
        </w:div>
        <w:div w:id="1396469177">
          <w:marLeft w:val="0"/>
          <w:marRight w:val="0"/>
          <w:marTop w:val="0"/>
          <w:marBottom w:val="0"/>
          <w:divBdr>
            <w:top w:val="none" w:sz="0" w:space="0" w:color="auto"/>
            <w:left w:val="none" w:sz="0" w:space="0" w:color="auto"/>
            <w:bottom w:val="none" w:sz="0" w:space="0" w:color="auto"/>
            <w:right w:val="none" w:sz="0" w:space="0" w:color="auto"/>
          </w:divBdr>
          <w:divsChild>
            <w:div w:id="1561289220">
              <w:marLeft w:val="0"/>
              <w:marRight w:val="0"/>
              <w:marTop w:val="0"/>
              <w:marBottom w:val="0"/>
              <w:divBdr>
                <w:top w:val="none" w:sz="0" w:space="0" w:color="auto"/>
                <w:left w:val="none" w:sz="0" w:space="0" w:color="auto"/>
                <w:bottom w:val="none" w:sz="0" w:space="0" w:color="auto"/>
                <w:right w:val="none" w:sz="0" w:space="0" w:color="auto"/>
              </w:divBdr>
            </w:div>
          </w:divsChild>
        </w:div>
        <w:div w:id="1909268869">
          <w:marLeft w:val="0"/>
          <w:marRight w:val="0"/>
          <w:marTop w:val="0"/>
          <w:marBottom w:val="0"/>
          <w:divBdr>
            <w:top w:val="none" w:sz="0" w:space="0" w:color="auto"/>
            <w:left w:val="none" w:sz="0" w:space="0" w:color="auto"/>
            <w:bottom w:val="none" w:sz="0" w:space="0" w:color="auto"/>
            <w:right w:val="none" w:sz="0" w:space="0" w:color="auto"/>
          </w:divBdr>
        </w:div>
        <w:div w:id="568686218">
          <w:marLeft w:val="0"/>
          <w:marRight w:val="0"/>
          <w:marTop w:val="0"/>
          <w:marBottom w:val="0"/>
          <w:divBdr>
            <w:top w:val="none" w:sz="0" w:space="0" w:color="auto"/>
            <w:left w:val="none" w:sz="0" w:space="0" w:color="auto"/>
            <w:bottom w:val="none" w:sz="0" w:space="0" w:color="auto"/>
            <w:right w:val="none" w:sz="0" w:space="0" w:color="auto"/>
          </w:divBdr>
          <w:divsChild>
            <w:div w:id="14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4.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63" Type="http://schemas.openxmlformats.org/officeDocument/2006/relationships/control" Target="activeX/activeX55.xml"/><Relationship Id="rId68" Type="http://schemas.openxmlformats.org/officeDocument/2006/relationships/control" Target="activeX/activeX60.xml"/><Relationship Id="rId76" Type="http://schemas.openxmlformats.org/officeDocument/2006/relationships/control" Target="activeX/activeX68.xml"/><Relationship Id="rId84" Type="http://schemas.openxmlformats.org/officeDocument/2006/relationships/control" Target="activeX/activeX76.xml"/><Relationship Id="rId89" Type="http://schemas.openxmlformats.org/officeDocument/2006/relationships/control" Target="activeX/activeX80.xml"/><Relationship Id="rId7" Type="http://schemas.openxmlformats.org/officeDocument/2006/relationships/control" Target="activeX/activeX1.xml"/><Relationship Id="rId71" Type="http://schemas.openxmlformats.org/officeDocument/2006/relationships/control" Target="activeX/activeX63.xm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ontrol" Target="activeX/activeX9.xml"/><Relationship Id="rId29" Type="http://schemas.openxmlformats.org/officeDocument/2006/relationships/control" Target="activeX/activeX21.xml"/><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control" Target="activeX/activeX58.xml"/><Relationship Id="rId74" Type="http://schemas.openxmlformats.org/officeDocument/2006/relationships/control" Target="activeX/activeX66.xml"/><Relationship Id="rId79" Type="http://schemas.openxmlformats.org/officeDocument/2006/relationships/control" Target="activeX/activeX71.xml"/><Relationship Id="rId87" Type="http://schemas.openxmlformats.org/officeDocument/2006/relationships/control" Target="activeX/activeX79.xml"/><Relationship Id="rId5" Type="http://schemas.openxmlformats.org/officeDocument/2006/relationships/hyperlink" Target="http://www.bos.org.uk/Resources/BOS/Documents/Audit%20and%20research/TAD%20audit%20form%202.pdf" TargetMode="External"/><Relationship Id="rId61" Type="http://schemas.openxmlformats.org/officeDocument/2006/relationships/control" Target="activeX/activeX53.xml"/><Relationship Id="rId82" Type="http://schemas.openxmlformats.org/officeDocument/2006/relationships/control" Target="activeX/activeX74.xml"/><Relationship Id="rId90" Type="http://schemas.openxmlformats.org/officeDocument/2006/relationships/control" Target="activeX/activeX81.xml"/><Relationship Id="rId19" Type="http://schemas.openxmlformats.org/officeDocument/2006/relationships/control" Target="activeX/activeX1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control" Target="activeX/activeX61.xml"/><Relationship Id="rId77" Type="http://schemas.openxmlformats.org/officeDocument/2006/relationships/control" Target="activeX/activeX69.xml"/><Relationship Id="rId8" Type="http://schemas.openxmlformats.org/officeDocument/2006/relationships/control" Target="activeX/activeX2.xml"/><Relationship Id="rId51" Type="http://schemas.openxmlformats.org/officeDocument/2006/relationships/control" Target="activeX/activeX43.xml"/><Relationship Id="rId72" Type="http://schemas.openxmlformats.org/officeDocument/2006/relationships/control" Target="activeX/activeX64.xml"/><Relationship Id="rId80" Type="http://schemas.openxmlformats.org/officeDocument/2006/relationships/control" Target="activeX/activeX72.xml"/><Relationship Id="rId85" Type="http://schemas.openxmlformats.org/officeDocument/2006/relationships/control" Target="activeX/activeX77.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control" Target="activeX/activeX59.xml"/><Relationship Id="rId20" Type="http://schemas.openxmlformats.org/officeDocument/2006/relationships/control" Target="activeX/activeX13.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control" Target="activeX/activeX62.xml"/><Relationship Id="rId75" Type="http://schemas.openxmlformats.org/officeDocument/2006/relationships/control" Target="activeX/activeX67.xml"/><Relationship Id="rId83" Type="http://schemas.openxmlformats.org/officeDocument/2006/relationships/control" Target="activeX/activeX75.xml"/><Relationship Id="rId88" Type="http://schemas.openxmlformats.org/officeDocument/2006/relationships/image" Target="media/image4.wm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4.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73" Type="http://schemas.openxmlformats.org/officeDocument/2006/relationships/control" Target="activeX/activeX65.xml"/><Relationship Id="rId78" Type="http://schemas.openxmlformats.org/officeDocument/2006/relationships/control" Target="activeX/activeX70.xml"/><Relationship Id="rId81" Type="http://schemas.openxmlformats.org/officeDocument/2006/relationships/control" Target="activeX/activeX73.xml"/><Relationship Id="rId86" Type="http://schemas.openxmlformats.org/officeDocument/2006/relationships/control" Target="activeX/activeX78.xml"/><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24-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dcterms:created xsi:type="dcterms:W3CDTF">2015-01-29T13:05:00Z</dcterms:created>
  <dcterms:modified xsi:type="dcterms:W3CDTF">2015-01-29T13:05:00Z</dcterms:modified>
</cp:coreProperties>
</file>